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7818" w14:textId="77777777" w:rsidR="00745596" w:rsidRDefault="00745596" w:rsidP="00223FA8">
      <w:pPr>
        <w:pBdr>
          <w:top w:val="single" w:sz="4" w:space="1" w:color="auto"/>
          <w:left w:val="single" w:sz="4" w:space="4" w:color="auto"/>
          <w:bottom w:val="single" w:sz="4" w:space="1" w:color="auto"/>
          <w:right w:val="single" w:sz="4" w:space="4" w:color="auto"/>
        </w:pBdr>
        <w:tabs>
          <w:tab w:val="left" w:pos="-720"/>
        </w:tabs>
        <w:suppressAutoHyphens/>
        <w:spacing w:line="240" w:lineRule="atLeast"/>
        <w:rPr>
          <w:rFonts w:ascii="Verdana" w:hAnsi="Verdana"/>
          <w:b/>
          <w:bCs/>
          <w:i/>
          <w:iCs/>
          <w:sz w:val="20"/>
          <w:szCs w:val="20"/>
          <w:u w:val="single"/>
        </w:rPr>
      </w:pPr>
    </w:p>
    <w:p w14:paraId="5D820CA7" w14:textId="77777777" w:rsidR="00223FA8" w:rsidRPr="00655F39" w:rsidRDefault="008671DF" w:rsidP="00223FA8">
      <w:pPr>
        <w:pBdr>
          <w:top w:val="single" w:sz="4" w:space="1" w:color="auto"/>
          <w:left w:val="single" w:sz="4" w:space="4" w:color="auto"/>
          <w:bottom w:val="single" w:sz="4" w:space="1" w:color="auto"/>
          <w:right w:val="single" w:sz="4" w:space="4" w:color="auto"/>
        </w:pBdr>
        <w:tabs>
          <w:tab w:val="left" w:pos="-720"/>
        </w:tabs>
        <w:suppressAutoHyphens/>
        <w:spacing w:line="240" w:lineRule="atLeast"/>
        <w:rPr>
          <w:rFonts w:ascii="Verdana" w:hAnsi="Verdana"/>
          <w:bCs/>
          <w:sz w:val="22"/>
          <w:szCs w:val="22"/>
        </w:rPr>
      </w:pPr>
      <w:r>
        <w:rPr>
          <w:rFonts w:ascii="Verdana" w:hAnsi="Verdana"/>
          <w:b/>
          <w:bCs/>
          <w:i/>
          <w:iCs/>
          <w:sz w:val="20"/>
          <w:szCs w:val="20"/>
          <w:u w:val="single"/>
        </w:rPr>
        <w:t xml:space="preserve"> </w:t>
      </w:r>
      <w:r w:rsidR="00223FA8" w:rsidRPr="00655F39">
        <w:rPr>
          <w:rFonts w:ascii="Verdana" w:hAnsi="Verdana"/>
          <w:b/>
          <w:bCs/>
          <w:i/>
          <w:iCs/>
          <w:sz w:val="22"/>
          <w:szCs w:val="22"/>
          <w:u w:val="single"/>
        </w:rPr>
        <w:t>Thank You</w:t>
      </w:r>
      <w:r w:rsidR="00223FA8" w:rsidRPr="00655F39">
        <w:rPr>
          <w:rFonts w:ascii="Verdana" w:hAnsi="Verdana"/>
          <w:sz w:val="22"/>
          <w:szCs w:val="22"/>
        </w:rPr>
        <w:t xml:space="preserve"> for </w:t>
      </w:r>
      <w:r w:rsidR="00223FA8" w:rsidRPr="00655F39">
        <w:rPr>
          <w:rFonts w:ascii="Verdana" w:hAnsi="Verdana"/>
          <w:b/>
          <w:bCs/>
          <w:sz w:val="22"/>
          <w:szCs w:val="22"/>
        </w:rPr>
        <w:t>Not Talking</w:t>
      </w:r>
      <w:r w:rsidR="00223FA8" w:rsidRPr="00655F39">
        <w:rPr>
          <w:rFonts w:ascii="Verdana" w:hAnsi="Verdana"/>
          <w:sz w:val="22"/>
          <w:szCs w:val="22"/>
        </w:rPr>
        <w:t xml:space="preserve"> during the meeting until recognized by the Mayor.  If you wish to be scheduled on a future agenda, Please contact the City Clerk by Friday preceding the meeting.</w:t>
      </w:r>
    </w:p>
    <w:p w14:paraId="612C5E00" w14:textId="77777777" w:rsidR="00F80E5F" w:rsidRDefault="00F80E5F" w:rsidP="00E6103C">
      <w:pPr>
        <w:tabs>
          <w:tab w:val="left" w:pos="-720"/>
        </w:tabs>
        <w:suppressAutoHyphens/>
        <w:spacing w:line="240" w:lineRule="atLeast"/>
        <w:rPr>
          <w:rFonts w:ascii="Verdana" w:hAnsi="Verdana"/>
          <w:b/>
          <w:bCs/>
          <w:i/>
          <w:u w:val="single"/>
        </w:rPr>
      </w:pPr>
    </w:p>
    <w:p w14:paraId="1D2A88D6" w14:textId="77777777" w:rsidR="00AF4C75" w:rsidRDefault="00AF4C75" w:rsidP="00FA791C">
      <w:pPr>
        <w:tabs>
          <w:tab w:val="left" w:pos="-720"/>
        </w:tabs>
        <w:suppressAutoHyphens/>
        <w:spacing w:line="240" w:lineRule="atLeast"/>
        <w:rPr>
          <w:rFonts w:ascii="Verdana" w:hAnsi="Verdana"/>
          <w:b/>
          <w:bCs/>
          <w:sz w:val="22"/>
          <w:szCs w:val="22"/>
        </w:rPr>
      </w:pPr>
    </w:p>
    <w:p w14:paraId="55E210C5" w14:textId="6B2FA06E" w:rsidR="00A14030" w:rsidRPr="00E16028" w:rsidRDefault="006776DF" w:rsidP="00FA791C">
      <w:pPr>
        <w:tabs>
          <w:tab w:val="left" w:pos="-720"/>
        </w:tabs>
        <w:suppressAutoHyphens/>
        <w:spacing w:line="240" w:lineRule="atLeast"/>
        <w:rPr>
          <w:rFonts w:ascii="Verdana" w:hAnsi="Verdana"/>
          <w:b/>
          <w:bCs/>
          <w:i/>
          <w:iCs/>
          <w:sz w:val="22"/>
          <w:szCs w:val="22"/>
          <w:u w:val="single"/>
        </w:rPr>
      </w:pPr>
      <w:r w:rsidRPr="00655F39">
        <w:rPr>
          <w:rFonts w:ascii="Verdana" w:hAnsi="Verdana"/>
          <w:b/>
          <w:bCs/>
          <w:sz w:val="22"/>
          <w:szCs w:val="22"/>
        </w:rPr>
        <w:t>1)</w:t>
      </w:r>
      <w:r w:rsidRPr="00655F39">
        <w:rPr>
          <w:rFonts w:ascii="Verdana" w:hAnsi="Verdana"/>
          <w:b/>
          <w:bCs/>
          <w:sz w:val="22"/>
          <w:szCs w:val="22"/>
        </w:rPr>
        <w:tab/>
      </w:r>
      <w:r w:rsidR="00223FA8" w:rsidRPr="00655F39">
        <w:rPr>
          <w:rFonts w:ascii="Verdana" w:hAnsi="Verdana"/>
          <w:b/>
          <w:bCs/>
          <w:sz w:val="22"/>
          <w:szCs w:val="22"/>
          <w:u w:val="single"/>
        </w:rPr>
        <w:t>CALL REGULAR MEETING TO ORDER</w:t>
      </w:r>
      <w:r w:rsidR="008C1301">
        <w:rPr>
          <w:rFonts w:ascii="Verdana" w:hAnsi="Verdana"/>
          <w:b/>
          <w:bCs/>
          <w:sz w:val="22"/>
          <w:szCs w:val="22"/>
          <w:u w:val="single"/>
        </w:rPr>
        <w:t xml:space="preserve"> (7:00 P.M.)</w:t>
      </w:r>
      <w:r w:rsidR="002C28F9">
        <w:rPr>
          <w:rFonts w:ascii="Verdana" w:hAnsi="Verdana"/>
          <w:bCs/>
          <w:sz w:val="20"/>
          <w:szCs w:val="20"/>
        </w:rPr>
        <w:t xml:space="preserve"> </w:t>
      </w:r>
    </w:p>
    <w:p w14:paraId="63F653EE" w14:textId="77777777" w:rsidR="00AF4C75" w:rsidRDefault="00AF4C75" w:rsidP="00FA791C">
      <w:pPr>
        <w:tabs>
          <w:tab w:val="left" w:pos="-720"/>
        </w:tabs>
        <w:suppressAutoHyphens/>
        <w:spacing w:line="240" w:lineRule="atLeast"/>
        <w:rPr>
          <w:rFonts w:ascii="Verdana" w:hAnsi="Verdana"/>
          <w:bCs/>
          <w:sz w:val="20"/>
          <w:szCs w:val="20"/>
        </w:rPr>
      </w:pPr>
    </w:p>
    <w:p w14:paraId="5CAA4489" w14:textId="77777777" w:rsidR="0058264E" w:rsidRPr="00655F39" w:rsidRDefault="00AF0DCA" w:rsidP="0058264E">
      <w:pPr>
        <w:tabs>
          <w:tab w:val="left" w:pos="-720"/>
        </w:tabs>
        <w:suppressAutoHyphens/>
        <w:spacing w:line="240" w:lineRule="atLeast"/>
        <w:rPr>
          <w:rFonts w:ascii="Verdana" w:hAnsi="Verdana"/>
          <w:b/>
          <w:bCs/>
          <w:sz w:val="22"/>
          <w:szCs w:val="22"/>
          <w:u w:val="single"/>
        </w:rPr>
      </w:pPr>
      <w:r w:rsidRPr="00655F39">
        <w:rPr>
          <w:rFonts w:ascii="Verdana" w:hAnsi="Verdana"/>
          <w:b/>
          <w:bCs/>
          <w:sz w:val="22"/>
          <w:szCs w:val="22"/>
        </w:rPr>
        <w:t>2</w:t>
      </w:r>
      <w:r w:rsidR="0058264E" w:rsidRPr="00655F39">
        <w:rPr>
          <w:rFonts w:ascii="Verdana" w:hAnsi="Verdana"/>
          <w:b/>
          <w:bCs/>
          <w:sz w:val="22"/>
          <w:szCs w:val="22"/>
        </w:rPr>
        <w:t>)</w:t>
      </w:r>
      <w:r w:rsidR="0058264E" w:rsidRPr="00655F39">
        <w:rPr>
          <w:rFonts w:ascii="Verdana" w:hAnsi="Verdana"/>
          <w:b/>
          <w:bCs/>
          <w:sz w:val="22"/>
          <w:szCs w:val="22"/>
        </w:rPr>
        <w:tab/>
      </w:r>
      <w:r w:rsidR="0058264E" w:rsidRPr="00655F39">
        <w:rPr>
          <w:rFonts w:ascii="Verdana" w:hAnsi="Verdana"/>
          <w:b/>
          <w:bCs/>
          <w:sz w:val="22"/>
          <w:szCs w:val="22"/>
          <w:u w:val="single"/>
        </w:rPr>
        <w:t>MAYOR’S COMMENTS:</w:t>
      </w:r>
    </w:p>
    <w:p w14:paraId="4054B126" w14:textId="0566F0A7" w:rsidR="00FC36A5" w:rsidRDefault="00CE299F" w:rsidP="00CE299F">
      <w:pPr>
        <w:pStyle w:val="ListParagraph"/>
        <w:numPr>
          <w:ilvl w:val="0"/>
          <w:numId w:val="8"/>
        </w:numPr>
        <w:tabs>
          <w:tab w:val="left" w:pos="-720"/>
        </w:tabs>
        <w:suppressAutoHyphens/>
        <w:spacing w:line="240" w:lineRule="atLeast"/>
        <w:rPr>
          <w:rFonts w:ascii="Verdana" w:hAnsi="Verdana"/>
          <w:bCs/>
          <w:sz w:val="20"/>
          <w:szCs w:val="20"/>
        </w:rPr>
      </w:pPr>
      <w:r>
        <w:rPr>
          <w:rFonts w:ascii="Verdana" w:hAnsi="Verdana"/>
          <w:bCs/>
          <w:sz w:val="20"/>
          <w:szCs w:val="20"/>
        </w:rPr>
        <w:t>School Starts tomorrow! Watch for the kids and watch your speed in the school zone.</w:t>
      </w:r>
    </w:p>
    <w:p w14:paraId="592AEAE4" w14:textId="5F934421" w:rsidR="00CE299F" w:rsidRDefault="00CE299F" w:rsidP="00CE299F">
      <w:pPr>
        <w:pStyle w:val="ListParagraph"/>
        <w:numPr>
          <w:ilvl w:val="0"/>
          <w:numId w:val="8"/>
        </w:numPr>
        <w:tabs>
          <w:tab w:val="left" w:pos="-720"/>
        </w:tabs>
        <w:suppressAutoHyphens/>
        <w:spacing w:line="240" w:lineRule="atLeast"/>
        <w:rPr>
          <w:rFonts w:ascii="Verdana" w:hAnsi="Verdana"/>
          <w:bCs/>
          <w:sz w:val="20"/>
          <w:szCs w:val="20"/>
        </w:rPr>
      </w:pPr>
      <w:r>
        <w:rPr>
          <w:rFonts w:ascii="Verdana" w:hAnsi="Verdana"/>
          <w:bCs/>
          <w:sz w:val="20"/>
          <w:szCs w:val="20"/>
        </w:rPr>
        <w:t>We have accomplished a lot thus far this year. Thanks to the efforts of everyone, city staff, boards, volunteers, commissions and the Council!</w:t>
      </w:r>
    </w:p>
    <w:p w14:paraId="2FA98B11" w14:textId="0E1CCAAB" w:rsidR="00CE299F" w:rsidRDefault="00CE299F" w:rsidP="00CE299F">
      <w:pPr>
        <w:pStyle w:val="ListParagraph"/>
        <w:numPr>
          <w:ilvl w:val="0"/>
          <w:numId w:val="8"/>
        </w:numPr>
        <w:tabs>
          <w:tab w:val="left" w:pos="-720"/>
        </w:tabs>
        <w:suppressAutoHyphens/>
        <w:spacing w:line="240" w:lineRule="atLeast"/>
        <w:rPr>
          <w:rFonts w:ascii="Verdana" w:hAnsi="Verdana"/>
          <w:bCs/>
          <w:sz w:val="20"/>
          <w:szCs w:val="20"/>
        </w:rPr>
      </w:pPr>
      <w:r>
        <w:rPr>
          <w:rFonts w:ascii="Verdana" w:hAnsi="Verdana"/>
          <w:bCs/>
          <w:sz w:val="20"/>
          <w:szCs w:val="20"/>
        </w:rPr>
        <w:t>Demolish of unsafe and unfit structures and enforcing codes like our brush and grass, junk and INOP vehicles. A city that is attractive and safe makes people want to come live here.</w:t>
      </w:r>
    </w:p>
    <w:p w14:paraId="0197B527" w14:textId="721B9198" w:rsidR="00CE299F" w:rsidRDefault="00CE299F" w:rsidP="00CE299F">
      <w:pPr>
        <w:pStyle w:val="ListParagraph"/>
        <w:numPr>
          <w:ilvl w:val="0"/>
          <w:numId w:val="8"/>
        </w:numPr>
        <w:tabs>
          <w:tab w:val="left" w:pos="-720"/>
        </w:tabs>
        <w:suppressAutoHyphens/>
        <w:spacing w:line="240" w:lineRule="atLeast"/>
        <w:rPr>
          <w:rFonts w:ascii="Verdana" w:hAnsi="Verdana"/>
          <w:bCs/>
          <w:sz w:val="20"/>
          <w:szCs w:val="20"/>
        </w:rPr>
      </w:pPr>
      <w:r>
        <w:rPr>
          <w:rFonts w:ascii="Verdana" w:hAnsi="Verdana"/>
          <w:bCs/>
          <w:sz w:val="20"/>
          <w:szCs w:val="20"/>
        </w:rPr>
        <w:t>Council has put in extra time in workshops and committee meetings that moves us forward and helps us prepare better for informed discussions during council meetings.</w:t>
      </w:r>
    </w:p>
    <w:p w14:paraId="26AD55B4" w14:textId="1A9FD8D5" w:rsidR="002771BF" w:rsidRDefault="002771BF" w:rsidP="00CE299F">
      <w:pPr>
        <w:pStyle w:val="ListParagraph"/>
        <w:numPr>
          <w:ilvl w:val="0"/>
          <w:numId w:val="8"/>
        </w:numPr>
        <w:tabs>
          <w:tab w:val="left" w:pos="-720"/>
        </w:tabs>
        <w:suppressAutoHyphens/>
        <w:spacing w:line="240" w:lineRule="atLeast"/>
        <w:rPr>
          <w:rFonts w:ascii="Verdana" w:hAnsi="Verdana"/>
          <w:bCs/>
          <w:sz w:val="20"/>
          <w:szCs w:val="20"/>
        </w:rPr>
      </w:pPr>
      <w:r>
        <w:rPr>
          <w:rFonts w:ascii="Verdana" w:hAnsi="Verdana"/>
          <w:bCs/>
          <w:sz w:val="20"/>
          <w:szCs w:val="20"/>
        </w:rPr>
        <w:t>New Home permits: two were issued to the school a couple of years ago and two are being prepared for this year.</w:t>
      </w:r>
    </w:p>
    <w:p w14:paraId="014E302F" w14:textId="64D456DD" w:rsidR="002771BF" w:rsidRDefault="002771BF" w:rsidP="00CE299F">
      <w:pPr>
        <w:pStyle w:val="ListParagraph"/>
        <w:numPr>
          <w:ilvl w:val="0"/>
          <w:numId w:val="8"/>
        </w:numPr>
        <w:tabs>
          <w:tab w:val="left" w:pos="-720"/>
        </w:tabs>
        <w:suppressAutoHyphens/>
        <w:spacing w:line="240" w:lineRule="atLeast"/>
        <w:rPr>
          <w:rFonts w:ascii="Verdana" w:hAnsi="Verdana"/>
          <w:bCs/>
          <w:sz w:val="20"/>
          <w:szCs w:val="20"/>
        </w:rPr>
      </w:pPr>
      <w:r>
        <w:rPr>
          <w:rFonts w:ascii="Verdana" w:hAnsi="Verdana"/>
          <w:bCs/>
          <w:sz w:val="20"/>
          <w:szCs w:val="20"/>
        </w:rPr>
        <w:t>City Staff is second to none in my opinion and although bigger cities can pay more our people do the work and go above and beyond.</w:t>
      </w:r>
    </w:p>
    <w:p w14:paraId="4115525F" w14:textId="743773C7" w:rsidR="002771BF" w:rsidRDefault="002771BF" w:rsidP="00CE299F">
      <w:pPr>
        <w:pStyle w:val="ListParagraph"/>
        <w:numPr>
          <w:ilvl w:val="0"/>
          <w:numId w:val="8"/>
        </w:numPr>
        <w:tabs>
          <w:tab w:val="left" w:pos="-720"/>
        </w:tabs>
        <w:suppressAutoHyphens/>
        <w:spacing w:line="240" w:lineRule="atLeast"/>
        <w:rPr>
          <w:rFonts w:ascii="Verdana" w:hAnsi="Verdana"/>
          <w:bCs/>
          <w:sz w:val="20"/>
          <w:szCs w:val="20"/>
        </w:rPr>
      </w:pPr>
      <w:r>
        <w:rPr>
          <w:rFonts w:ascii="Verdana" w:hAnsi="Verdana"/>
          <w:bCs/>
          <w:sz w:val="20"/>
          <w:szCs w:val="20"/>
        </w:rPr>
        <w:t>Board members and volunteers spending hours helping by using their skills to improve our city.</w:t>
      </w:r>
    </w:p>
    <w:p w14:paraId="0E619A53" w14:textId="489422A0" w:rsidR="002771BF" w:rsidRPr="00CE299F" w:rsidRDefault="002771BF" w:rsidP="00CE299F">
      <w:pPr>
        <w:pStyle w:val="ListParagraph"/>
        <w:numPr>
          <w:ilvl w:val="0"/>
          <w:numId w:val="8"/>
        </w:numPr>
        <w:tabs>
          <w:tab w:val="left" w:pos="-720"/>
        </w:tabs>
        <w:suppressAutoHyphens/>
        <w:spacing w:line="240" w:lineRule="atLeast"/>
        <w:rPr>
          <w:rFonts w:ascii="Verdana" w:hAnsi="Verdana"/>
          <w:bCs/>
          <w:sz w:val="20"/>
          <w:szCs w:val="20"/>
        </w:rPr>
      </w:pPr>
      <w:r>
        <w:rPr>
          <w:rFonts w:ascii="Verdana" w:hAnsi="Verdana"/>
          <w:bCs/>
          <w:sz w:val="20"/>
          <w:szCs w:val="20"/>
        </w:rPr>
        <w:t>Bill Marchand – Oak Lawn Cemetery Directory.</w:t>
      </w:r>
    </w:p>
    <w:p w14:paraId="7465F5FC" w14:textId="57FDD802" w:rsidR="00AF4C75" w:rsidRPr="00FE296B" w:rsidRDefault="0072484C" w:rsidP="0068011C">
      <w:pPr>
        <w:tabs>
          <w:tab w:val="left" w:pos="-720"/>
        </w:tabs>
        <w:suppressAutoHyphens/>
        <w:spacing w:line="240" w:lineRule="atLeast"/>
        <w:ind w:left="720" w:hanging="720"/>
        <w:rPr>
          <w:rFonts w:ascii="Verdana" w:hAnsi="Verdana"/>
          <w:bCs/>
          <w:sz w:val="20"/>
          <w:szCs w:val="20"/>
        </w:rPr>
      </w:pPr>
      <w:r>
        <w:rPr>
          <w:rFonts w:ascii="Verdana" w:hAnsi="Verdana"/>
          <w:bCs/>
          <w:sz w:val="20"/>
          <w:szCs w:val="20"/>
        </w:rPr>
        <w:tab/>
      </w:r>
    </w:p>
    <w:p w14:paraId="3677F5FC" w14:textId="332495C5" w:rsidR="00450A07" w:rsidRPr="00655F39" w:rsidRDefault="001D2776" w:rsidP="00223FA8">
      <w:pPr>
        <w:tabs>
          <w:tab w:val="left" w:pos="-720"/>
        </w:tabs>
        <w:suppressAutoHyphens/>
        <w:spacing w:line="240" w:lineRule="atLeast"/>
        <w:rPr>
          <w:rFonts w:ascii="Verdana" w:hAnsi="Verdana"/>
          <w:b/>
          <w:bCs/>
          <w:sz w:val="22"/>
          <w:szCs w:val="22"/>
          <w:u w:val="single"/>
        </w:rPr>
      </w:pPr>
      <w:r w:rsidRPr="00655F39">
        <w:rPr>
          <w:rFonts w:ascii="Verdana" w:hAnsi="Verdana"/>
          <w:b/>
          <w:bCs/>
          <w:sz w:val="22"/>
          <w:szCs w:val="22"/>
        </w:rPr>
        <w:t>3</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CONSENT AGENDA:</w:t>
      </w:r>
    </w:p>
    <w:p w14:paraId="030FEBE8" w14:textId="77777777" w:rsidR="00223FA8" w:rsidRPr="00D457DA" w:rsidRDefault="00223FA8" w:rsidP="00223FA8">
      <w:pPr>
        <w:tabs>
          <w:tab w:val="left" w:pos="-720"/>
        </w:tabs>
        <w:suppressAutoHyphens/>
        <w:spacing w:line="240" w:lineRule="atLeast"/>
        <w:rPr>
          <w:rFonts w:ascii="Verdana" w:hAnsi="Verdana"/>
          <w:sz w:val="20"/>
          <w:szCs w:val="20"/>
        </w:rPr>
      </w:pPr>
    </w:p>
    <w:p w14:paraId="14D9D4F6" w14:textId="77777777" w:rsidR="00223FA8" w:rsidRPr="006A7C80" w:rsidRDefault="00223FA8" w:rsidP="00223FA8">
      <w:pPr>
        <w:tabs>
          <w:tab w:val="left" w:pos="-720"/>
        </w:tabs>
        <w:suppressAutoHyphens/>
        <w:spacing w:line="240" w:lineRule="atLeast"/>
        <w:rPr>
          <w:rFonts w:ascii="Verdana" w:hAnsi="Verdana"/>
          <w:sz w:val="20"/>
          <w:szCs w:val="20"/>
        </w:rPr>
      </w:pPr>
      <w:r w:rsidRPr="00080C8E">
        <w:rPr>
          <w:rFonts w:ascii="Verdana" w:hAnsi="Verdana"/>
        </w:rPr>
        <w:tab/>
      </w:r>
      <w:r w:rsidRPr="006A7C80">
        <w:rPr>
          <w:rFonts w:ascii="Verdana" w:hAnsi="Verdana"/>
          <w:sz w:val="20"/>
          <w:szCs w:val="20"/>
        </w:rPr>
        <w:t>Action Item: Motion to approve consent agenda;</w:t>
      </w:r>
    </w:p>
    <w:p w14:paraId="31FB8D10" w14:textId="0774C6BC" w:rsidR="00F10BD1" w:rsidRDefault="00223FA8" w:rsidP="00D13431">
      <w:pPr>
        <w:tabs>
          <w:tab w:val="left" w:pos="-720"/>
        </w:tabs>
        <w:suppressAutoHyphens/>
        <w:spacing w:line="240" w:lineRule="atLeast"/>
        <w:rPr>
          <w:rFonts w:ascii="Verdana" w:hAnsi="Verdana"/>
          <w:sz w:val="20"/>
          <w:szCs w:val="20"/>
        </w:rPr>
      </w:pPr>
      <w:r w:rsidRPr="006A7C80">
        <w:rPr>
          <w:rFonts w:ascii="Verdana" w:hAnsi="Verdana"/>
          <w:sz w:val="20"/>
          <w:szCs w:val="20"/>
        </w:rPr>
        <w:tab/>
      </w:r>
      <w:r w:rsidR="00D81659" w:rsidRPr="006A7C80">
        <w:rPr>
          <w:rFonts w:ascii="Verdana" w:hAnsi="Verdana"/>
          <w:sz w:val="20"/>
          <w:szCs w:val="20"/>
        </w:rPr>
        <w:tab/>
      </w:r>
      <w:r w:rsidR="00082CB0" w:rsidRPr="006A7C80">
        <w:rPr>
          <w:rFonts w:ascii="Verdana" w:hAnsi="Verdana"/>
          <w:sz w:val="20"/>
          <w:szCs w:val="20"/>
        </w:rPr>
        <w:t xml:space="preserve">Minutes of </w:t>
      </w:r>
      <w:r w:rsidR="007001E9">
        <w:rPr>
          <w:rFonts w:ascii="Verdana" w:hAnsi="Verdana"/>
          <w:sz w:val="20"/>
          <w:szCs w:val="20"/>
        </w:rPr>
        <w:t>August 3</w:t>
      </w:r>
      <w:r w:rsidR="00B47450" w:rsidRPr="006A7C80">
        <w:rPr>
          <w:rFonts w:ascii="Verdana" w:hAnsi="Verdana"/>
          <w:sz w:val="20"/>
          <w:szCs w:val="20"/>
        </w:rPr>
        <w:t>, 20</w:t>
      </w:r>
      <w:r w:rsidR="00FE296B">
        <w:rPr>
          <w:rFonts w:ascii="Verdana" w:hAnsi="Verdana"/>
          <w:sz w:val="20"/>
          <w:szCs w:val="20"/>
        </w:rPr>
        <w:t>2</w:t>
      </w:r>
      <w:r w:rsidR="00812F9B">
        <w:rPr>
          <w:rFonts w:ascii="Verdana" w:hAnsi="Verdana"/>
          <w:sz w:val="20"/>
          <w:szCs w:val="20"/>
        </w:rPr>
        <w:t>2</w:t>
      </w:r>
      <w:r w:rsidR="00082CB0" w:rsidRPr="006A7C80">
        <w:rPr>
          <w:rFonts w:ascii="Verdana" w:hAnsi="Verdana"/>
          <w:sz w:val="20"/>
          <w:szCs w:val="20"/>
        </w:rPr>
        <w:t xml:space="preserve"> City Council Meeting</w:t>
      </w:r>
      <w:r w:rsidR="00E80ABD" w:rsidRPr="006A7C80">
        <w:rPr>
          <w:rFonts w:ascii="Verdana" w:hAnsi="Verdana"/>
          <w:sz w:val="20"/>
          <w:szCs w:val="20"/>
        </w:rPr>
        <w:t>; (Pages</w:t>
      </w:r>
      <w:r w:rsidR="002D113D">
        <w:rPr>
          <w:rFonts w:ascii="Verdana" w:hAnsi="Verdana"/>
          <w:sz w:val="20"/>
          <w:szCs w:val="20"/>
        </w:rPr>
        <w:t xml:space="preserve"> 5</w:t>
      </w:r>
      <w:r w:rsidR="009A608E">
        <w:rPr>
          <w:rFonts w:ascii="Verdana" w:hAnsi="Verdana"/>
          <w:sz w:val="20"/>
          <w:szCs w:val="20"/>
        </w:rPr>
        <w:t>-</w:t>
      </w:r>
      <w:r w:rsidR="002D113D">
        <w:rPr>
          <w:rFonts w:ascii="Verdana" w:hAnsi="Verdana"/>
          <w:sz w:val="20"/>
          <w:szCs w:val="20"/>
        </w:rPr>
        <w:t>16</w:t>
      </w:r>
      <w:r w:rsidR="001774DF" w:rsidRPr="006A7C80">
        <w:rPr>
          <w:rFonts w:ascii="Verdana" w:hAnsi="Verdana"/>
          <w:sz w:val="20"/>
          <w:szCs w:val="20"/>
        </w:rPr>
        <w:t>)</w:t>
      </w:r>
    </w:p>
    <w:p w14:paraId="0F2322C3" w14:textId="33AE3653" w:rsidR="00C00ECB" w:rsidRPr="006A7C80" w:rsidRDefault="00815910" w:rsidP="00144DE2">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t xml:space="preserve">Minutes of </w:t>
      </w:r>
      <w:r w:rsidR="007001E9">
        <w:rPr>
          <w:rFonts w:ascii="Verdana" w:hAnsi="Verdana"/>
          <w:sz w:val="20"/>
          <w:szCs w:val="20"/>
        </w:rPr>
        <w:t>August 10</w:t>
      </w:r>
      <w:r>
        <w:rPr>
          <w:rFonts w:ascii="Verdana" w:hAnsi="Verdana"/>
          <w:sz w:val="20"/>
          <w:szCs w:val="20"/>
        </w:rPr>
        <w:t>, 2022 Special City Council Meeting; (Pages</w:t>
      </w:r>
      <w:r w:rsidR="002D113D">
        <w:rPr>
          <w:rFonts w:ascii="Verdana" w:hAnsi="Verdana"/>
          <w:sz w:val="20"/>
          <w:szCs w:val="20"/>
        </w:rPr>
        <w:t xml:space="preserve"> 17</w:t>
      </w:r>
      <w:r w:rsidR="009A608E">
        <w:rPr>
          <w:rFonts w:ascii="Verdana" w:hAnsi="Verdana"/>
          <w:sz w:val="20"/>
          <w:szCs w:val="20"/>
        </w:rPr>
        <w:t>-</w:t>
      </w:r>
      <w:r w:rsidR="002D113D">
        <w:rPr>
          <w:rFonts w:ascii="Verdana" w:hAnsi="Verdana"/>
          <w:sz w:val="20"/>
          <w:szCs w:val="20"/>
        </w:rPr>
        <w:t>18</w:t>
      </w:r>
      <w:r>
        <w:rPr>
          <w:rFonts w:ascii="Verdana" w:hAnsi="Verdana"/>
          <w:sz w:val="20"/>
          <w:szCs w:val="20"/>
        </w:rPr>
        <w:t>)</w:t>
      </w:r>
    </w:p>
    <w:p w14:paraId="368F8ED2" w14:textId="0B963791" w:rsidR="001F2098" w:rsidRPr="006A7C80" w:rsidRDefault="003778BD" w:rsidP="00EB278E">
      <w:pPr>
        <w:tabs>
          <w:tab w:val="left" w:pos="-720"/>
        </w:tabs>
        <w:suppressAutoHyphens/>
        <w:spacing w:line="240" w:lineRule="atLeast"/>
        <w:rPr>
          <w:rFonts w:ascii="Verdana" w:hAnsi="Verdana"/>
          <w:sz w:val="20"/>
          <w:szCs w:val="20"/>
        </w:rPr>
      </w:pPr>
      <w:r w:rsidRPr="006A7C80">
        <w:rPr>
          <w:rFonts w:ascii="Verdana" w:hAnsi="Verdana"/>
          <w:sz w:val="20"/>
          <w:szCs w:val="20"/>
        </w:rPr>
        <w:tab/>
      </w:r>
      <w:r w:rsidRPr="006A7C80">
        <w:rPr>
          <w:rFonts w:ascii="Verdana" w:hAnsi="Verdana"/>
          <w:sz w:val="20"/>
          <w:szCs w:val="20"/>
        </w:rPr>
        <w:tab/>
      </w:r>
      <w:r w:rsidR="00223FA8" w:rsidRPr="006A7C80">
        <w:rPr>
          <w:rFonts w:ascii="Verdana" w:hAnsi="Verdana"/>
          <w:sz w:val="20"/>
          <w:szCs w:val="20"/>
        </w:rPr>
        <w:t>Check Register</w:t>
      </w:r>
      <w:r w:rsidR="0096200F" w:rsidRPr="006A7C80">
        <w:rPr>
          <w:rFonts w:ascii="Verdana" w:hAnsi="Verdana"/>
          <w:sz w:val="20"/>
          <w:szCs w:val="20"/>
        </w:rPr>
        <w:t xml:space="preserve">: </w:t>
      </w:r>
      <w:r w:rsidR="007001E9">
        <w:rPr>
          <w:rFonts w:ascii="Verdana" w:hAnsi="Verdana"/>
          <w:sz w:val="20"/>
          <w:szCs w:val="20"/>
        </w:rPr>
        <w:t>Aug 4</w:t>
      </w:r>
      <w:r w:rsidRPr="006A7C80">
        <w:rPr>
          <w:rFonts w:ascii="Verdana" w:hAnsi="Verdana"/>
          <w:sz w:val="20"/>
          <w:szCs w:val="20"/>
        </w:rPr>
        <w:t xml:space="preserve"> – </w:t>
      </w:r>
      <w:r w:rsidR="00696DEE">
        <w:rPr>
          <w:rFonts w:ascii="Verdana" w:hAnsi="Verdana"/>
          <w:sz w:val="20"/>
          <w:szCs w:val="20"/>
        </w:rPr>
        <w:t>Aug 15</w:t>
      </w:r>
      <w:r w:rsidR="00B47450" w:rsidRPr="006A7C80">
        <w:rPr>
          <w:rFonts w:ascii="Verdana" w:hAnsi="Verdana"/>
          <w:sz w:val="20"/>
          <w:szCs w:val="20"/>
        </w:rPr>
        <w:t>, 20</w:t>
      </w:r>
      <w:r w:rsidR="00FE296B">
        <w:rPr>
          <w:rFonts w:ascii="Verdana" w:hAnsi="Verdana"/>
          <w:sz w:val="20"/>
          <w:szCs w:val="20"/>
        </w:rPr>
        <w:t>2</w:t>
      </w:r>
      <w:r w:rsidR="00812F9B">
        <w:rPr>
          <w:rFonts w:ascii="Verdana" w:hAnsi="Verdana"/>
          <w:sz w:val="20"/>
          <w:szCs w:val="20"/>
        </w:rPr>
        <w:t>2</w:t>
      </w:r>
      <w:r w:rsidR="00223FA8" w:rsidRPr="006A7C80">
        <w:rPr>
          <w:rFonts w:ascii="Verdana" w:hAnsi="Verdana"/>
          <w:sz w:val="20"/>
          <w:szCs w:val="20"/>
        </w:rPr>
        <w:t>; (Pages</w:t>
      </w:r>
      <w:r w:rsidR="002D113D">
        <w:rPr>
          <w:rFonts w:ascii="Verdana" w:hAnsi="Verdana"/>
          <w:sz w:val="20"/>
          <w:szCs w:val="20"/>
        </w:rPr>
        <w:t xml:space="preserve"> 19</w:t>
      </w:r>
      <w:r w:rsidR="009A608E">
        <w:rPr>
          <w:rFonts w:ascii="Verdana" w:hAnsi="Verdana"/>
          <w:sz w:val="20"/>
          <w:szCs w:val="20"/>
        </w:rPr>
        <w:t>-</w:t>
      </w:r>
      <w:r w:rsidR="002D113D">
        <w:rPr>
          <w:rFonts w:ascii="Verdana" w:hAnsi="Verdana"/>
          <w:sz w:val="20"/>
          <w:szCs w:val="20"/>
        </w:rPr>
        <w:t>20</w:t>
      </w:r>
      <w:r w:rsidR="0018206B" w:rsidRPr="006A7C80">
        <w:rPr>
          <w:rFonts w:ascii="Verdana" w:hAnsi="Verdana"/>
          <w:sz w:val="20"/>
          <w:szCs w:val="20"/>
        </w:rPr>
        <w:t>)</w:t>
      </w:r>
    </w:p>
    <w:p w14:paraId="24EAAD25" w14:textId="6A5A7C40" w:rsidR="002A7B01" w:rsidRDefault="001D2776" w:rsidP="00EB278E">
      <w:pPr>
        <w:tabs>
          <w:tab w:val="left" w:pos="-720"/>
        </w:tabs>
        <w:suppressAutoHyphens/>
        <w:spacing w:line="240" w:lineRule="atLeast"/>
        <w:rPr>
          <w:rFonts w:ascii="Verdana" w:hAnsi="Verdana"/>
          <w:sz w:val="20"/>
          <w:szCs w:val="20"/>
        </w:rPr>
      </w:pPr>
      <w:r w:rsidRPr="006A7C80">
        <w:rPr>
          <w:rFonts w:ascii="Verdana" w:hAnsi="Verdana"/>
          <w:sz w:val="20"/>
          <w:szCs w:val="20"/>
        </w:rPr>
        <w:tab/>
      </w:r>
      <w:r w:rsidRPr="006A7C80">
        <w:rPr>
          <w:rFonts w:ascii="Verdana" w:hAnsi="Verdana"/>
          <w:sz w:val="20"/>
          <w:szCs w:val="20"/>
        </w:rPr>
        <w:tab/>
        <w:t>Check Register:</w:t>
      </w:r>
      <w:r w:rsidR="00BD0E9F" w:rsidRPr="006A7C80">
        <w:rPr>
          <w:rFonts w:ascii="Verdana" w:hAnsi="Verdana"/>
          <w:sz w:val="20"/>
          <w:szCs w:val="20"/>
        </w:rPr>
        <w:t xml:space="preserve"> </w:t>
      </w:r>
      <w:r w:rsidR="00696DEE">
        <w:rPr>
          <w:rFonts w:ascii="Verdana" w:hAnsi="Verdana"/>
          <w:sz w:val="20"/>
          <w:szCs w:val="20"/>
        </w:rPr>
        <w:t>Aug 16</w:t>
      </w:r>
      <w:r w:rsidR="00305DA4" w:rsidRPr="006A7C80">
        <w:rPr>
          <w:rFonts w:ascii="Verdana" w:hAnsi="Verdana"/>
          <w:sz w:val="20"/>
          <w:szCs w:val="20"/>
        </w:rPr>
        <w:t xml:space="preserve"> </w:t>
      </w:r>
      <w:r w:rsidR="009B69B1" w:rsidRPr="006A7C80">
        <w:rPr>
          <w:rFonts w:ascii="Verdana" w:hAnsi="Verdana"/>
          <w:sz w:val="20"/>
          <w:szCs w:val="20"/>
        </w:rPr>
        <w:t>–</w:t>
      </w:r>
      <w:r w:rsidR="00FD297C" w:rsidRPr="006A7C80">
        <w:rPr>
          <w:rFonts w:ascii="Verdana" w:hAnsi="Verdana"/>
          <w:sz w:val="20"/>
          <w:szCs w:val="20"/>
        </w:rPr>
        <w:t xml:space="preserve"> </w:t>
      </w:r>
      <w:r w:rsidR="000A1169">
        <w:rPr>
          <w:rFonts w:ascii="Verdana" w:hAnsi="Verdana"/>
          <w:sz w:val="20"/>
          <w:szCs w:val="20"/>
        </w:rPr>
        <w:t xml:space="preserve">Aug </w:t>
      </w:r>
      <w:r w:rsidR="00696DEE">
        <w:rPr>
          <w:rFonts w:ascii="Verdana" w:hAnsi="Verdana"/>
          <w:sz w:val="20"/>
          <w:szCs w:val="20"/>
        </w:rPr>
        <w:t>17</w:t>
      </w:r>
      <w:r w:rsidR="009B69B1" w:rsidRPr="006A7C80">
        <w:rPr>
          <w:rFonts w:ascii="Verdana" w:hAnsi="Verdana"/>
          <w:sz w:val="20"/>
          <w:szCs w:val="20"/>
        </w:rPr>
        <w:t>,</w:t>
      </w:r>
      <w:r w:rsidRPr="006A7C80">
        <w:rPr>
          <w:rFonts w:ascii="Verdana" w:hAnsi="Verdana"/>
          <w:sz w:val="20"/>
          <w:szCs w:val="20"/>
        </w:rPr>
        <w:t xml:space="preserve"> 20</w:t>
      </w:r>
      <w:r w:rsidR="00FE296B">
        <w:rPr>
          <w:rFonts w:ascii="Verdana" w:hAnsi="Verdana"/>
          <w:sz w:val="20"/>
          <w:szCs w:val="20"/>
        </w:rPr>
        <w:t>2</w:t>
      </w:r>
      <w:r w:rsidR="00812F9B">
        <w:rPr>
          <w:rFonts w:ascii="Verdana" w:hAnsi="Verdana"/>
          <w:sz w:val="20"/>
          <w:szCs w:val="20"/>
        </w:rPr>
        <w:t>2</w:t>
      </w:r>
      <w:r w:rsidRPr="006A7C80">
        <w:rPr>
          <w:rFonts w:ascii="Verdana" w:hAnsi="Verdana"/>
          <w:sz w:val="20"/>
          <w:szCs w:val="20"/>
        </w:rPr>
        <w:t>; (</w:t>
      </w:r>
      <w:r w:rsidR="00477963" w:rsidRPr="006A7C80">
        <w:rPr>
          <w:rFonts w:ascii="Verdana" w:hAnsi="Verdana"/>
          <w:sz w:val="20"/>
          <w:szCs w:val="20"/>
        </w:rPr>
        <w:t>Blue Page</w:t>
      </w:r>
      <w:r w:rsidR="004770B4">
        <w:rPr>
          <w:rFonts w:ascii="Verdana" w:hAnsi="Verdana"/>
          <w:sz w:val="20"/>
          <w:szCs w:val="20"/>
        </w:rPr>
        <w:t xml:space="preserve"> 5</w:t>
      </w:r>
      <w:r w:rsidRPr="006A7C80">
        <w:rPr>
          <w:rFonts w:ascii="Verdana" w:hAnsi="Verdana"/>
          <w:sz w:val="20"/>
          <w:szCs w:val="20"/>
        </w:rPr>
        <w:t>)</w:t>
      </w:r>
    </w:p>
    <w:p w14:paraId="73224ACF" w14:textId="377B0291" w:rsidR="00815910" w:rsidRPr="006A7C80" w:rsidRDefault="009F530E" w:rsidP="000A1169">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r>
    </w:p>
    <w:p w14:paraId="66C1BA9A" w14:textId="563B5FDB" w:rsidR="00506616" w:rsidRPr="0068011C" w:rsidRDefault="00E6248A" w:rsidP="00FE296B">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r>
      <w:r w:rsidR="004E7E4A">
        <w:rPr>
          <w:rFonts w:ascii="Verdana" w:hAnsi="Verdana"/>
          <w:sz w:val="20"/>
          <w:szCs w:val="20"/>
        </w:rPr>
        <w:tab/>
      </w:r>
      <w:r w:rsidR="004E7E4A">
        <w:rPr>
          <w:rFonts w:ascii="Verdana" w:hAnsi="Verdana"/>
          <w:sz w:val="20"/>
          <w:szCs w:val="20"/>
        </w:rPr>
        <w:tab/>
      </w:r>
      <w:r w:rsidR="00913D81">
        <w:rPr>
          <w:rFonts w:ascii="Verdana" w:hAnsi="Verdana"/>
          <w:sz w:val="20"/>
          <w:szCs w:val="20"/>
        </w:rPr>
        <w:tab/>
      </w:r>
      <w:r w:rsidR="00913D81">
        <w:rPr>
          <w:rFonts w:ascii="Verdana" w:hAnsi="Verdana"/>
          <w:sz w:val="20"/>
          <w:szCs w:val="20"/>
        </w:rPr>
        <w:tab/>
      </w:r>
    </w:p>
    <w:p w14:paraId="2F16BAD5" w14:textId="5B8A6140" w:rsidR="003F7FBD" w:rsidRDefault="008822CC" w:rsidP="00FE296B">
      <w:pPr>
        <w:tabs>
          <w:tab w:val="left" w:pos="-720"/>
        </w:tabs>
        <w:suppressAutoHyphens/>
        <w:spacing w:line="240" w:lineRule="atLeast"/>
        <w:rPr>
          <w:rFonts w:ascii="Verdana" w:hAnsi="Verdana"/>
          <w:b/>
          <w:bCs/>
          <w:sz w:val="22"/>
          <w:szCs w:val="22"/>
          <w:u w:val="single"/>
        </w:rPr>
      </w:pPr>
      <w:r w:rsidRPr="00655F39">
        <w:rPr>
          <w:rFonts w:ascii="Verdana" w:hAnsi="Verdana"/>
          <w:b/>
          <w:bCs/>
          <w:sz w:val="22"/>
          <w:szCs w:val="22"/>
        </w:rPr>
        <w:t>4</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DISCUSSION FROM THE FLOOR:</w:t>
      </w:r>
    </w:p>
    <w:p w14:paraId="198A7A87" w14:textId="77777777" w:rsidR="009A5758" w:rsidRPr="00FE296B" w:rsidRDefault="009A5758" w:rsidP="00FE296B">
      <w:pPr>
        <w:tabs>
          <w:tab w:val="left" w:pos="-720"/>
        </w:tabs>
        <w:suppressAutoHyphens/>
        <w:spacing w:line="240" w:lineRule="atLeast"/>
        <w:rPr>
          <w:rFonts w:ascii="Verdana" w:hAnsi="Verdana"/>
          <w:b/>
          <w:bCs/>
          <w:sz w:val="22"/>
          <w:szCs w:val="22"/>
          <w:u w:val="single"/>
        </w:rPr>
      </w:pPr>
    </w:p>
    <w:p w14:paraId="583DB3DD" w14:textId="77777777" w:rsidR="009A5758" w:rsidRDefault="00FE296B" w:rsidP="009A5758">
      <w:pPr>
        <w:pBdr>
          <w:left w:val="single" w:sz="4" w:space="4" w:color="auto"/>
          <w:right w:val="single" w:sz="4" w:space="4" w:color="auto"/>
        </w:pBdr>
        <w:tabs>
          <w:tab w:val="left" w:pos="-720"/>
        </w:tabs>
        <w:suppressAutoHyphens/>
        <w:spacing w:line="240" w:lineRule="atLeast"/>
        <w:ind w:left="990"/>
        <w:jc w:val="both"/>
        <w:rPr>
          <w:rFonts w:ascii="Verdana" w:hAnsi="Verdana"/>
          <w:sz w:val="22"/>
          <w:szCs w:val="22"/>
        </w:rPr>
      </w:pPr>
      <w:r>
        <w:rPr>
          <w:rFonts w:ascii="Verdana" w:hAnsi="Verdana"/>
          <w:bCs/>
          <w:sz w:val="20"/>
          <w:szCs w:val="20"/>
        </w:rPr>
        <w:tab/>
      </w:r>
      <w:r w:rsidR="009A5758" w:rsidRPr="00BE3D5C">
        <w:rPr>
          <w:rFonts w:ascii="Verdana" w:hAnsi="Verdana"/>
          <w:i/>
          <w:sz w:val="20"/>
          <w:szCs w:val="20"/>
        </w:rPr>
        <w:t>Individuals, not scheduled on the agenda, are afforded an opportunity to participate in the meeting. Individuals may address the Council for a period not to exceed five (5) minutes. The Governing Body is not required to take action on request</w:t>
      </w:r>
      <w:r w:rsidR="009A5758">
        <w:rPr>
          <w:rFonts w:ascii="Verdana" w:hAnsi="Verdana"/>
          <w:i/>
          <w:sz w:val="20"/>
          <w:szCs w:val="20"/>
        </w:rPr>
        <w:t>s</w:t>
      </w:r>
      <w:r w:rsidR="009A5758" w:rsidRPr="00BE3D5C">
        <w:rPr>
          <w:rFonts w:ascii="Verdana" w:hAnsi="Verdana"/>
          <w:i/>
          <w:sz w:val="20"/>
          <w:szCs w:val="20"/>
        </w:rPr>
        <w:t xml:space="preserve"> and may schedule them for consideration at </w:t>
      </w:r>
      <w:r w:rsidR="009A5758">
        <w:rPr>
          <w:rFonts w:ascii="Verdana" w:hAnsi="Verdana"/>
          <w:i/>
          <w:sz w:val="20"/>
          <w:szCs w:val="20"/>
        </w:rPr>
        <w:t>a future meeting</w:t>
      </w:r>
      <w:r w:rsidR="009A5758" w:rsidRPr="00BE3D5C">
        <w:rPr>
          <w:rFonts w:ascii="Verdana" w:hAnsi="Verdana"/>
          <w:i/>
          <w:sz w:val="20"/>
          <w:szCs w:val="20"/>
        </w:rPr>
        <w:t>.</w:t>
      </w:r>
    </w:p>
    <w:p w14:paraId="41F46DAD" w14:textId="522A03B2" w:rsidR="002D2F9F" w:rsidRPr="003F7FBD" w:rsidRDefault="002D2F9F" w:rsidP="003F7FBD">
      <w:pPr>
        <w:tabs>
          <w:tab w:val="left" w:pos="-720"/>
        </w:tabs>
        <w:suppressAutoHyphens/>
        <w:spacing w:line="240" w:lineRule="atLeast"/>
        <w:ind w:left="360"/>
        <w:rPr>
          <w:rFonts w:ascii="Verdana" w:hAnsi="Verdana"/>
          <w:bCs/>
          <w:sz w:val="20"/>
          <w:szCs w:val="20"/>
        </w:rPr>
      </w:pPr>
    </w:p>
    <w:p w14:paraId="29A91C26" w14:textId="092BBE0D" w:rsidR="00815910" w:rsidRDefault="00815910" w:rsidP="00815910">
      <w:pPr>
        <w:pStyle w:val="ListParagraph"/>
        <w:tabs>
          <w:tab w:val="left" w:pos="-720"/>
        </w:tabs>
        <w:suppressAutoHyphens/>
        <w:spacing w:line="240" w:lineRule="atLeast"/>
        <w:ind w:left="2160"/>
        <w:rPr>
          <w:rFonts w:ascii="Verdana" w:hAnsi="Verdana"/>
          <w:bCs/>
          <w:sz w:val="20"/>
          <w:szCs w:val="20"/>
        </w:rPr>
      </w:pPr>
    </w:p>
    <w:p w14:paraId="6E269D5C" w14:textId="77777777" w:rsidR="00815910" w:rsidRPr="00815910" w:rsidRDefault="00815910" w:rsidP="00815910">
      <w:pPr>
        <w:pStyle w:val="ListParagraph"/>
        <w:tabs>
          <w:tab w:val="left" w:pos="-720"/>
        </w:tabs>
        <w:suppressAutoHyphens/>
        <w:spacing w:line="240" w:lineRule="atLeast"/>
        <w:ind w:left="2160"/>
        <w:rPr>
          <w:rFonts w:ascii="Verdana" w:hAnsi="Verdana"/>
          <w:bCs/>
          <w:sz w:val="20"/>
          <w:szCs w:val="20"/>
        </w:rPr>
      </w:pPr>
    </w:p>
    <w:p w14:paraId="60724ED7" w14:textId="168CF6F7" w:rsidR="00CC252E" w:rsidRPr="00FE296B" w:rsidRDefault="008822CC" w:rsidP="00CC252E">
      <w:pPr>
        <w:tabs>
          <w:tab w:val="left" w:pos="0"/>
        </w:tabs>
        <w:suppressAutoHyphens/>
        <w:spacing w:line="240" w:lineRule="atLeast"/>
        <w:rPr>
          <w:rFonts w:ascii="Verdana" w:hAnsi="Verdana"/>
          <w:b/>
          <w:bCs/>
          <w:sz w:val="22"/>
          <w:szCs w:val="22"/>
          <w:u w:val="single"/>
        </w:rPr>
      </w:pPr>
      <w:bookmarkStart w:id="0" w:name="_Hlk7614364"/>
      <w:r w:rsidRPr="00655F39">
        <w:rPr>
          <w:rFonts w:ascii="Verdana" w:hAnsi="Verdana"/>
          <w:b/>
          <w:sz w:val="22"/>
          <w:szCs w:val="22"/>
        </w:rPr>
        <w:t>5</w:t>
      </w:r>
      <w:r w:rsidR="00453344" w:rsidRPr="00655F39">
        <w:rPr>
          <w:rFonts w:ascii="Verdana" w:hAnsi="Verdana"/>
          <w:b/>
          <w:sz w:val="22"/>
          <w:szCs w:val="22"/>
        </w:rPr>
        <w:t>)</w:t>
      </w:r>
      <w:r w:rsidR="00453344" w:rsidRPr="00655F39">
        <w:rPr>
          <w:rFonts w:ascii="Verdana" w:hAnsi="Verdana"/>
          <w:sz w:val="22"/>
          <w:szCs w:val="22"/>
        </w:rPr>
        <w:tab/>
      </w:r>
      <w:bookmarkStart w:id="1" w:name="_Hlk512608281"/>
      <w:r w:rsidR="00453344" w:rsidRPr="00655F39">
        <w:rPr>
          <w:rFonts w:ascii="Verdana" w:hAnsi="Verdana"/>
          <w:b/>
          <w:bCs/>
          <w:sz w:val="22"/>
          <w:szCs w:val="22"/>
          <w:u w:val="single"/>
        </w:rPr>
        <w:t>SPECIAL PROJECTS:</w:t>
      </w:r>
      <w:bookmarkEnd w:id="0"/>
      <w:bookmarkEnd w:id="1"/>
    </w:p>
    <w:p w14:paraId="3ACFA8E0" w14:textId="77777777" w:rsidR="00361F90" w:rsidRDefault="006C4D4A" w:rsidP="006C4D4A">
      <w:pPr>
        <w:tabs>
          <w:tab w:val="left" w:pos="0"/>
        </w:tabs>
        <w:suppressAutoHyphens/>
        <w:spacing w:line="240" w:lineRule="atLeast"/>
        <w:rPr>
          <w:rFonts w:ascii="Verdana" w:hAnsi="Verdana"/>
          <w:sz w:val="20"/>
          <w:szCs w:val="20"/>
        </w:rPr>
      </w:pPr>
      <w:r>
        <w:rPr>
          <w:rFonts w:ascii="Verdana" w:hAnsi="Verdana"/>
          <w:sz w:val="20"/>
          <w:szCs w:val="20"/>
        </w:rPr>
        <w:tab/>
        <w:t xml:space="preserve">    </w:t>
      </w:r>
    </w:p>
    <w:p w14:paraId="6B36AE02" w14:textId="35C214B6" w:rsidR="00D85F2E" w:rsidRPr="00361F90" w:rsidRDefault="0091566F" w:rsidP="00361F90">
      <w:pPr>
        <w:tabs>
          <w:tab w:val="left" w:pos="0"/>
        </w:tabs>
        <w:suppressAutoHyphens/>
        <w:spacing w:line="240" w:lineRule="atLeast"/>
        <w:ind w:firstLine="990"/>
        <w:rPr>
          <w:rFonts w:ascii="Verdana" w:hAnsi="Verdana"/>
          <w:caps/>
          <w:sz w:val="20"/>
          <w:szCs w:val="20"/>
          <w:u w:val="single"/>
        </w:rPr>
      </w:pPr>
      <w:r w:rsidRPr="00361F90">
        <w:rPr>
          <w:rFonts w:ascii="Verdana" w:hAnsi="Verdana"/>
          <w:caps/>
          <w:sz w:val="20"/>
          <w:szCs w:val="20"/>
          <w:u w:val="single"/>
        </w:rPr>
        <w:t xml:space="preserve">Water </w:t>
      </w:r>
      <w:r w:rsidR="009A5758" w:rsidRPr="00361F90">
        <w:rPr>
          <w:rFonts w:ascii="Verdana" w:hAnsi="Verdana"/>
          <w:caps/>
          <w:sz w:val="20"/>
          <w:szCs w:val="20"/>
          <w:u w:val="single"/>
        </w:rPr>
        <w:t xml:space="preserve">Treatment </w:t>
      </w:r>
      <w:r w:rsidRPr="00361F90">
        <w:rPr>
          <w:rFonts w:ascii="Verdana" w:hAnsi="Verdana"/>
          <w:caps/>
          <w:sz w:val="20"/>
          <w:szCs w:val="20"/>
          <w:u w:val="single"/>
        </w:rPr>
        <w:t>Plant</w:t>
      </w:r>
      <w:r w:rsidR="009A5758" w:rsidRPr="00361F90">
        <w:rPr>
          <w:rFonts w:ascii="Verdana" w:hAnsi="Verdana"/>
          <w:caps/>
          <w:sz w:val="20"/>
          <w:szCs w:val="20"/>
          <w:u w:val="single"/>
        </w:rPr>
        <w:t xml:space="preserve"> Settling Ponds (Midwest Engineering)</w:t>
      </w:r>
      <w:r w:rsidR="00812F9B">
        <w:rPr>
          <w:rFonts w:ascii="Verdana" w:hAnsi="Verdana"/>
          <w:caps/>
          <w:sz w:val="20"/>
          <w:szCs w:val="20"/>
          <w:u w:val="single"/>
        </w:rPr>
        <w:t>:</w:t>
      </w:r>
    </w:p>
    <w:p w14:paraId="546C82D0" w14:textId="2683CCFA" w:rsidR="00763B8A" w:rsidRPr="00763B8A" w:rsidRDefault="00361F90" w:rsidP="00763B8A">
      <w:pPr>
        <w:tabs>
          <w:tab w:val="left" w:pos="180"/>
        </w:tabs>
        <w:suppressAutoHyphens/>
        <w:spacing w:line="240" w:lineRule="atLeast"/>
        <w:ind w:left="990"/>
        <w:rPr>
          <w:rFonts w:ascii="Verdana" w:hAnsi="Verdana"/>
          <w:sz w:val="20"/>
          <w:szCs w:val="20"/>
        </w:rPr>
      </w:pPr>
      <w:r>
        <w:rPr>
          <w:rFonts w:ascii="Verdana" w:hAnsi="Verdana"/>
          <w:sz w:val="20"/>
          <w:szCs w:val="20"/>
        </w:rPr>
        <w:tab/>
      </w:r>
      <w:r w:rsidR="00812F9B">
        <w:rPr>
          <w:rFonts w:ascii="Verdana" w:hAnsi="Verdana"/>
          <w:sz w:val="20"/>
          <w:szCs w:val="20"/>
        </w:rPr>
        <w:t xml:space="preserve">Starbuck Trucking, LLC </w:t>
      </w:r>
      <w:r w:rsidR="001F634E">
        <w:rPr>
          <w:rFonts w:ascii="Verdana" w:hAnsi="Verdana"/>
          <w:sz w:val="20"/>
          <w:szCs w:val="20"/>
        </w:rPr>
        <w:t>is completing the work on the existing settling pond.</w:t>
      </w:r>
    </w:p>
    <w:p w14:paraId="3EBC8368" w14:textId="760124F8" w:rsidR="00FE296B" w:rsidRDefault="00FE296B" w:rsidP="00FE296B">
      <w:pPr>
        <w:pStyle w:val="ListParagraph"/>
        <w:tabs>
          <w:tab w:val="left" w:pos="0"/>
        </w:tabs>
        <w:suppressAutoHyphens/>
        <w:spacing w:line="240" w:lineRule="atLeast"/>
        <w:ind w:left="1800"/>
        <w:rPr>
          <w:rFonts w:ascii="Verdana" w:hAnsi="Verdana"/>
          <w:sz w:val="20"/>
          <w:szCs w:val="20"/>
        </w:rPr>
      </w:pPr>
    </w:p>
    <w:p w14:paraId="24F43DEC" w14:textId="3D66DACE" w:rsidR="002771BF" w:rsidRDefault="002771BF" w:rsidP="00FE296B">
      <w:pPr>
        <w:pStyle w:val="ListParagraph"/>
        <w:tabs>
          <w:tab w:val="left" w:pos="0"/>
        </w:tabs>
        <w:suppressAutoHyphens/>
        <w:spacing w:line="240" w:lineRule="atLeast"/>
        <w:ind w:left="1800"/>
        <w:rPr>
          <w:rFonts w:ascii="Verdana" w:hAnsi="Verdana"/>
          <w:sz w:val="20"/>
          <w:szCs w:val="20"/>
        </w:rPr>
      </w:pPr>
    </w:p>
    <w:p w14:paraId="2DE4E3B5" w14:textId="77777777" w:rsidR="00144DE2" w:rsidRDefault="00144DE2" w:rsidP="00FE296B">
      <w:pPr>
        <w:pStyle w:val="ListParagraph"/>
        <w:tabs>
          <w:tab w:val="left" w:pos="0"/>
        </w:tabs>
        <w:suppressAutoHyphens/>
        <w:spacing w:line="240" w:lineRule="atLeast"/>
        <w:ind w:left="1800"/>
        <w:rPr>
          <w:rFonts w:ascii="Verdana" w:hAnsi="Verdana"/>
          <w:sz w:val="20"/>
          <w:szCs w:val="20"/>
        </w:rPr>
      </w:pPr>
    </w:p>
    <w:p w14:paraId="3F720C99" w14:textId="77777777" w:rsidR="002771BF" w:rsidRDefault="002771BF" w:rsidP="002771BF">
      <w:pPr>
        <w:tabs>
          <w:tab w:val="left" w:pos="-720"/>
        </w:tabs>
        <w:suppressAutoHyphens/>
        <w:spacing w:line="240" w:lineRule="atLeast"/>
        <w:ind w:left="720" w:hanging="720"/>
        <w:rPr>
          <w:rFonts w:ascii="Verdana" w:hAnsi="Verdana"/>
          <w:bCs/>
          <w:sz w:val="20"/>
          <w:szCs w:val="20"/>
        </w:rPr>
      </w:pPr>
      <w:r w:rsidRPr="00655F39">
        <w:rPr>
          <w:rFonts w:ascii="Verdana" w:hAnsi="Verdana"/>
          <w:b/>
          <w:sz w:val="22"/>
          <w:szCs w:val="22"/>
        </w:rPr>
        <w:lastRenderedPageBreak/>
        <w:t>5)</w:t>
      </w:r>
      <w:r>
        <w:rPr>
          <w:rFonts w:ascii="Verdana" w:hAnsi="Verdana"/>
          <w:sz w:val="22"/>
          <w:szCs w:val="22"/>
        </w:rPr>
        <w:tab/>
      </w:r>
      <w:r w:rsidRPr="00655F39">
        <w:rPr>
          <w:rFonts w:ascii="Verdana" w:hAnsi="Verdana"/>
          <w:b/>
          <w:bCs/>
          <w:sz w:val="22"/>
          <w:szCs w:val="22"/>
          <w:u w:val="single"/>
        </w:rPr>
        <w:t>SPECIAL PROJECTS</w:t>
      </w:r>
      <w:r>
        <w:rPr>
          <w:rFonts w:ascii="Verdana" w:hAnsi="Verdana"/>
          <w:b/>
          <w:bCs/>
          <w:sz w:val="22"/>
          <w:szCs w:val="22"/>
          <w:u w:val="single"/>
        </w:rPr>
        <w:t xml:space="preserve"> CONTINUED</w:t>
      </w:r>
      <w:r w:rsidRPr="00655F39">
        <w:rPr>
          <w:rFonts w:ascii="Verdana" w:hAnsi="Verdana"/>
          <w:b/>
          <w:bCs/>
          <w:sz w:val="22"/>
          <w:szCs w:val="22"/>
          <w:u w:val="single"/>
        </w:rPr>
        <w:t>:</w:t>
      </w:r>
    </w:p>
    <w:p w14:paraId="7AF140D5" w14:textId="77777777" w:rsidR="002771BF" w:rsidRPr="00FE296B" w:rsidRDefault="002771BF" w:rsidP="00FE296B">
      <w:pPr>
        <w:pStyle w:val="ListParagraph"/>
        <w:tabs>
          <w:tab w:val="left" w:pos="0"/>
        </w:tabs>
        <w:suppressAutoHyphens/>
        <w:spacing w:line="240" w:lineRule="atLeast"/>
        <w:ind w:left="1800"/>
        <w:rPr>
          <w:rFonts w:ascii="Verdana" w:hAnsi="Verdana"/>
          <w:sz w:val="20"/>
          <w:szCs w:val="20"/>
        </w:rPr>
      </w:pPr>
    </w:p>
    <w:p w14:paraId="395EF612" w14:textId="2D6E60CF" w:rsidR="00072BE2" w:rsidRPr="002771BF" w:rsidRDefault="00FB5C14" w:rsidP="006C5314">
      <w:pPr>
        <w:tabs>
          <w:tab w:val="left" w:pos="0"/>
          <w:tab w:val="right" w:pos="10224"/>
        </w:tabs>
        <w:suppressAutoHyphens/>
        <w:spacing w:line="240" w:lineRule="atLeast"/>
        <w:ind w:firstLine="270"/>
        <w:rPr>
          <w:rFonts w:ascii="Verdana" w:hAnsi="Verdana"/>
          <w:b/>
          <w:bCs/>
          <w:sz w:val="20"/>
          <w:szCs w:val="20"/>
        </w:rPr>
      </w:pPr>
      <w:r>
        <w:rPr>
          <w:rFonts w:ascii="Verdana" w:hAnsi="Verdana"/>
          <w:sz w:val="20"/>
          <w:szCs w:val="20"/>
        </w:rPr>
        <w:t xml:space="preserve">     </w:t>
      </w:r>
      <w:r w:rsidR="00C939C9">
        <w:rPr>
          <w:rFonts w:ascii="Verdana" w:hAnsi="Verdana"/>
          <w:b/>
          <w:sz w:val="20"/>
          <w:szCs w:val="20"/>
        </w:rPr>
        <w:t xml:space="preserve">      </w:t>
      </w:r>
      <w:r w:rsidR="00655F39" w:rsidRPr="002771BF">
        <w:rPr>
          <w:rFonts w:ascii="Verdana" w:hAnsi="Verdana"/>
          <w:b/>
          <w:bCs/>
          <w:caps/>
          <w:sz w:val="20"/>
          <w:szCs w:val="20"/>
          <w:u w:val="single"/>
        </w:rPr>
        <w:t xml:space="preserve">Sewer </w:t>
      </w:r>
      <w:r w:rsidR="00812F9B" w:rsidRPr="002771BF">
        <w:rPr>
          <w:rFonts w:ascii="Verdana" w:hAnsi="Verdana"/>
          <w:b/>
          <w:bCs/>
          <w:caps/>
          <w:sz w:val="20"/>
          <w:szCs w:val="20"/>
          <w:u w:val="single"/>
        </w:rPr>
        <w:t>REHABILITATION PROJECT (NOWAK CONSTRUCTION/BG CONSULTANTS</w:t>
      </w:r>
      <w:r w:rsidR="002771BF" w:rsidRPr="002771BF">
        <w:rPr>
          <w:rFonts w:ascii="Verdana" w:hAnsi="Verdana"/>
          <w:b/>
          <w:bCs/>
          <w:caps/>
          <w:sz w:val="20"/>
          <w:szCs w:val="20"/>
          <w:u w:val="single"/>
        </w:rPr>
        <w:t>:</w:t>
      </w:r>
    </w:p>
    <w:p w14:paraId="3C128866" w14:textId="27B1175D" w:rsidR="00D23550" w:rsidRPr="004867F9" w:rsidRDefault="00812F9B" w:rsidP="001F634E">
      <w:pPr>
        <w:suppressAutoHyphens/>
        <w:spacing w:line="240" w:lineRule="atLeast"/>
        <w:ind w:left="990" w:hanging="990"/>
        <w:rPr>
          <w:rFonts w:ascii="Verdana" w:hAnsi="Verdana"/>
          <w:bCs/>
          <w:i/>
          <w:iCs/>
          <w:sz w:val="18"/>
          <w:szCs w:val="18"/>
        </w:rPr>
      </w:pPr>
      <w:r>
        <w:rPr>
          <w:rFonts w:ascii="Verdana" w:hAnsi="Verdana"/>
          <w:bCs/>
        </w:rPr>
        <w:tab/>
      </w:r>
      <w:r>
        <w:rPr>
          <w:rFonts w:ascii="Verdana" w:hAnsi="Verdana"/>
          <w:bCs/>
        </w:rPr>
        <w:tab/>
      </w:r>
      <w:r w:rsidR="001F634E">
        <w:rPr>
          <w:rFonts w:ascii="Verdana" w:hAnsi="Verdana"/>
          <w:bCs/>
          <w:sz w:val="20"/>
          <w:szCs w:val="20"/>
        </w:rPr>
        <w:t xml:space="preserve">Nowak Construction had some questions regarding the </w:t>
      </w:r>
      <w:r w:rsidR="00203C9C">
        <w:rPr>
          <w:rFonts w:ascii="Verdana" w:hAnsi="Verdana"/>
          <w:bCs/>
          <w:sz w:val="20"/>
          <w:szCs w:val="20"/>
        </w:rPr>
        <w:t>re</w:t>
      </w:r>
      <w:r w:rsidR="001F634E">
        <w:rPr>
          <w:rFonts w:ascii="Verdana" w:hAnsi="Verdana"/>
          <w:bCs/>
          <w:sz w:val="20"/>
          <w:szCs w:val="20"/>
        </w:rPr>
        <w:t>connection to existing sewer service lines</w:t>
      </w:r>
      <w:r w:rsidR="00203C9C">
        <w:rPr>
          <w:rFonts w:ascii="Verdana" w:hAnsi="Verdana"/>
          <w:bCs/>
          <w:sz w:val="20"/>
          <w:szCs w:val="20"/>
        </w:rPr>
        <w:t xml:space="preserve"> in which the existing service line was not suitable for connection and it is in the right-of -way</w:t>
      </w:r>
      <w:r w:rsidR="001F634E">
        <w:rPr>
          <w:rFonts w:ascii="Verdana" w:hAnsi="Verdana"/>
          <w:bCs/>
          <w:sz w:val="20"/>
          <w:szCs w:val="20"/>
        </w:rPr>
        <w:t xml:space="preserve">. At the progress meeting with BG Consultants and Nowak Construction it was determined for Nowak to go 10-15 ft. back on the service lines located in the right of way to find a stable section to the service line to reconnect the tap. What if the service line runs under the road to attach to a city main on the opposite side? How far does Nowak go on the </w:t>
      </w:r>
      <w:r w:rsidR="00203C9C">
        <w:rPr>
          <w:rFonts w:ascii="Verdana" w:hAnsi="Verdana"/>
          <w:bCs/>
          <w:sz w:val="20"/>
          <w:szCs w:val="20"/>
        </w:rPr>
        <w:t xml:space="preserve">service </w:t>
      </w:r>
      <w:r w:rsidR="001F634E">
        <w:rPr>
          <w:rFonts w:ascii="Verdana" w:hAnsi="Verdana"/>
          <w:bCs/>
          <w:sz w:val="20"/>
          <w:szCs w:val="20"/>
        </w:rPr>
        <w:t>line</w:t>
      </w:r>
      <w:r w:rsidR="00203C9C">
        <w:rPr>
          <w:rFonts w:ascii="Verdana" w:hAnsi="Verdana"/>
          <w:bCs/>
          <w:sz w:val="20"/>
          <w:szCs w:val="20"/>
        </w:rPr>
        <w:t>? Would the costs/expense be a change order for the city?</w:t>
      </w:r>
    </w:p>
    <w:p w14:paraId="690B0DA8" w14:textId="3E85A916" w:rsidR="00506616" w:rsidRDefault="00BC2DBB" w:rsidP="0081705B">
      <w:pPr>
        <w:suppressAutoHyphens/>
        <w:spacing w:line="240" w:lineRule="atLeast"/>
        <w:ind w:left="990" w:hanging="990"/>
        <w:rPr>
          <w:rFonts w:ascii="Verdana" w:hAnsi="Verdana"/>
          <w:bCs/>
          <w:sz w:val="20"/>
          <w:szCs w:val="20"/>
        </w:rPr>
      </w:pPr>
      <w:r>
        <w:rPr>
          <w:rFonts w:ascii="Verdana" w:hAnsi="Verdana"/>
          <w:bCs/>
          <w:sz w:val="20"/>
          <w:szCs w:val="20"/>
        </w:rPr>
        <w:t xml:space="preserve"> </w:t>
      </w:r>
    </w:p>
    <w:p w14:paraId="526ABBFC" w14:textId="77777777" w:rsidR="00CB623E" w:rsidRDefault="00CB623E" w:rsidP="00F548A8">
      <w:pPr>
        <w:tabs>
          <w:tab w:val="left" w:pos="-720"/>
        </w:tabs>
        <w:suppressAutoHyphens/>
        <w:spacing w:line="240" w:lineRule="atLeast"/>
        <w:rPr>
          <w:rFonts w:ascii="Verdana" w:hAnsi="Verdana"/>
          <w:bCs/>
          <w:sz w:val="20"/>
          <w:szCs w:val="20"/>
        </w:rPr>
      </w:pPr>
    </w:p>
    <w:p w14:paraId="74C17532" w14:textId="17790B71" w:rsidR="0081705B" w:rsidRPr="0068011C" w:rsidRDefault="00CB623E" w:rsidP="00C734BC">
      <w:pPr>
        <w:tabs>
          <w:tab w:val="left" w:pos="-720"/>
        </w:tabs>
        <w:suppressAutoHyphens/>
        <w:spacing w:line="240" w:lineRule="atLeast"/>
        <w:ind w:left="990" w:hanging="990"/>
        <w:rPr>
          <w:rFonts w:ascii="Verdana" w:hAnsi="Verdana"/>
          <w:b/>
          <w:sz w:val="20"/>
          <w:szCs w:val="20"/>
        </w:rPr>
      </w:pPr>
      <w:r>
        <w:rPr>
          <w:rFonts w:ascii="Verdana" w:hAnsi="Verdana"/>
          <w:bCs/>
          <w:sz w:val="20"/>
          <w:szCs w:val="20"/>
        </w:rPr>
        <w:tab/>
      </w:r>
      <w:r w:rsidR="0081705B" w:rsidRPr="0068011C">
        <w:rPr>
          <w:rFonts w:ascii="Verdana" w:hAnsi="Verdana"/>
          <w:b/>
          <w:sz w:val="20"/>
          <w:szCs w:val="20"/>
          <w:u w:val="single"/>
        </w:rPr>
        <w:t>KDOT CCLIP (KILLOUGH CONSTRUCTION/CFS ENG/BG CONSULTANTS):</w:t>
      </w:r>
    </w:p>
    <w:p w14:paraId="12BEC340" w14:textId="157D40B0" w:rsidR="00203C9C" w:rsidRDefault="0081705B" w:rsidP="002771BF">
      <w:pPr>
        <w:tabs>
          <w:tab w:val="left" w:pos="-720"/>
        </w:tabs>
        <w:suppressAutoHyphens/>
        <w:spacing w:line="240" w:lineRule="atLeast"/>
        <w:ind w:left="990" w:hanging="990"/>
        <w:rPr>
          <w:rFonts w:ascii="Verdana" w:hAnsi="Verdana"/>
          <w:bCs/>
          <w:sz w:val="20"/>
          <w:szCs w:val="20"/>
        </w:rPr>
      </w:pPr>
      <w:r>
        <w:rPr>
          <w:rFonts w:ascii="Verdana" w:hAnsi="Verdana"/>
          <w:bCs/>
          <w:sz w:val="20"/>
          <w:szCs w:val="20"/>
        </w:rPr>
        <w:tab/>
      </w:r>
      <w:r>
        <w:rPr>
          <w:rFonts w:ascii="Verdana" w:hAnsi="Verdana"/>
          <w:bCs/>
          <w:sz w:val="20"/>
          <w:szCs w:val="20"/>
        </w:rPr>
        <w:tab/>
      </w:r>
      <w:r w:rsidR="004867F9">
        <w:rPr>
          <w:rFonts w:ascii="Verdana" w:hAnsi="Verdana"/>
          <w:bCs/>
          <w:sz w:val="20"/>
          <w:szCs w:val="20"/>
        </w:rPr>
        <w:t>Killough Construction has been working on the punch list items as weather permit</w:t>
      </w:r>
      <w:r w:rsidR="00F548A8">
        <w:rPr>
          <w:rFonts w:ascii="Verdana" w:hAnsi="Verdana"/>
          <w:bCs/>
          <w:sz w:val="20"/>
          <w:szCs w:val="20"/>
        </w:rPr>
        <w:t>s</w:t>
      </w:r>
      <w:r w:rsidR="004867F9">
        <w:rPr>
          <w:rFonts w:ascii="Verdana" w:hAnsi="Verdana"/>
          <w:bCs/>
          <w:sz w:val="20"/>
          <w:szCs w:val="20"/>
        </w:rPr>
        <w:t>.</w:t>
      </w:r>
      <w:r w:rsidR="003E0BC5">
        <w:rPr>
          <w:rFonts w:ascii="Verdana" w:hAnsi="Verdana"/>
          <w:bCs/>
          <w:sz w:val="20"/>
          <w:szCs w:val="20"/>
        </w:rPr>
        <w:t xml:space="preserve"> </w:t>
      </w:r>
    </w:p>
    <w:p w14:paraId="0127585D" w14:textId="77777777" w:rsidR="002771BF" w:rsidRDefault="002771BF" w:rsidP="002771BF">
      <w:pPr>
        <w:tabs>
          <w:tab w:val="left" w:pos="-720"/>
        </w:tabs>
        <w:suppressAutoHyphens/>
        <w:spacing w:line="240" w:lineRule="atLeast"/>
        <w:ind w:left="990" w:hanging="990"/>
        <w:rPr>
          <w:rFonts w:ascii="Verdana" w:hAnsi="Verdana"/>
          <w:bCs/>
          <w:sz w:val="20"/>
          <w:szCs w:val="20"/>
        </w:rPr>
      </w:pPr>
    </w:p>
    <w:p w14:paraId="5CAB1972" w14:textId="77777777" w:rsidR="00203C9C" w:rsidRDefault="00203C9C" w:rsidP="00203C9C">
      <w:pPr>
        <w:tabs>
          <w:tab w:val="left" w:pos="-720"/>
        </w:tabs>
        <w:suppressAutoHyphens/>
        <w:spacing w:line="240" w:lineRule="atLeast"/>
        <w:rPr>
          <w:rFonts w:ascii="Verdana" w:hAnsi="Verdana"/>
          <w:bCs/>
          <w:sz w:val="20"/>
          <w:szCs w:val="20"/>
        </w:rPr>
      </w:pPr>
    </w:p>
    <w:p w14:paraId="3AEAA4B6" w14:textId="32ADDC05" w:rsidR="0081705B" w:rsidRPr="0068011C" w:rsidRDefault="00203C9C" w:rsidP="00C734BC">
      <w:pPr>
        <w:tabs>
          <w:tab w:val="left" w:pos="-720"/>
        </w:tabs>
        <w:suppressAutoHyphens/>
        <w:spacing w:line="240" w:lineRule="atLeast"/>
        <w:ind w:left="990" w:hanging="990"/>
        <w:rPr>
          <w:rFonts w:ascii="Verdana" w:hAnsi="Verdana"/>
          <w:b/>
          <w:sz w:val="20"/>
          <w:szCs w:val="20"/>
          <w:u w:val="single"/>
        </w:rPr>
      </w:pPr>
      <w:r>
        <w:rPr>
          <w:rFonts w:ascii="Verdana" w:hAnsi="Verdana"/>
          <w:bCs/>
          <w:sz w:val="20"/>
          <w:szCs w:val="20"/>
        </w:rPr>
        <w:tab/>
      </w:r>
      <w:r w:rsidR="00E8452E" w:rsidRPr="0068011C">
        <w:rPr>
          <w:rFonts w:ascii="Verdana" w:hAnsi="Verdana"/>
          <w:b/>
          <w:sz w:val="20"/>
          <w:szCs w:val="20"/>
          <w:u w:val="single"/>
        </w:rPr>
        <w:t>NEW FIRE STATION</w:t>
      </w:r>
      <w:r w:rsidR="002771BF">
        <w:rPr>
          <w:rFonts w:ascii="Verdana" w:hAnsi="Verdana"/>
          <w:b/>
          <w:sz w:val="20"/>
          <w:szCs w:val="20"/>
          <w:u w:val="single"/>
        </w:rPr>
        <w:t xml:space="preserve"> 2022</w:t>
      </w:r>
      <w:r w:rsidR="00E8452E" w:rsidRPr="0068011C">
        <w:rPr>
          <w:rFonts w:ascii="Verdana" w:hAnsi="Verdana"/>
          <w:b/>
          <w:sz w:val="20"/>
          <w:szCs w:val="20"/>
          <w:u w:val="single"/>
        </w:rPr>
        <w:t>:</w:t>
      </w:r>
    </w:p>
    <w:p w14:paraId="56B4FA3C" w14:textId="510BDECB" w:rsidR="00F9144C" w:rsidRPr="00F9144C" w:rsidRDefault="0081705B" w:rsidP="00203C9C">
      <w:pPr>
        <w:tabs>
          <w:tab w:val="left" w:pos="-720"/>
        </w:tabs>
        <w:suppressAutoHyphens/>
        <w:spacing w:line="240" w:lineRule="atLeast"/>
        <w:ind w:left="990" w:hanging="990"/>
        <w:rPr>
          <w:rFonts w:ascii="Verdana" w:hAnsi="Verdana"/>
          <w:bCs/>
          <w:i/>
          <w:iCs/>
          <w:sz w:val="18"/>
          <w:szCs w:val="18"/>
        </w:rPr>
      </w:pPr>
      <w:r>
        <w:rPr>
          <w:rFonts w:ascii="Verdana" w:hAnsi="Verdana"/>
          <w:bCs/>
          <w:sz w:val="20"/>
          <w:szCs w:val="20"/>
        </w:rPr>
        <w:tab/>
      </w:r>
      <w:r w:rsidR="00EB6B6D">
        <w:rPr>
          <w:rFonts w:ascii="Verdana" w:hAnsi="Verdana"/>
          <w:bCs/>
          <w:sz w:val="20"/>
          <w:szCs w:val="20"/>
        </w:rPr>
        <w:tab/>
      </w:r>
      <w:r w:rsidR="00203C9C">
        <w:rPr>
          <w:rFonts w:ascii="Verdana" w:hAnsi="Verdana"/>
          <w:bCs/>
          <w:sz w:val="20"/>
          <w:szCs w:val="20"/>
        </w:rPr>
        <w:t>Fire Chief Dan Nasalroad and CC Wade met with Rick Zingre to review the 90% complete drawings. Rick will make a few adjustments to the drawings. CC Wade reached out to BG Consultants to visit about the stormwater</w:t>
      </w:r>
      <w:r w:rsidR="001E172E">
        <w:rPr>
          <w:rFonts w:ascii="Verdana" w:hAnsi="Verdana"/>
          <w:bCs/>
          <w:sz w:val="20"/>
          <w:szCs w:val="20"/>
        </w:rPr>
        <w:t xml:space="preserve"> for the lot.</w:t>
      </w:r>
    </w:p>
    <w:p w14:paraId="2CB5853F" w14:textId="4F6EE00C" w:rsidR="00F9144C" w:rsidRDefault="00F9144C" w:rsidP="00223FA8">
      <w:pPr>
        <w:tabs>
          <w:tab w:val="left" w:pos="-720"/>
        </w:tabs>
        <w:suppressAutoHyphens/>
        <w:spacing w:line="240" w:lineRule="atLeast"/>
        <w:rPr>
          <w:rFonts w:ascii="Verdana" w:hAnsi="Verdana"/>
          <w:b/>
          <w:bCs/>
          <w:sz w:val="22"/>
          <w:szCs w:val="22"/>
        </w:rPr>
      </w:pPr>
    </w:p>
    <w:p w14:paraId="6B95FF14" w14:textId="77777777" w:rsidR="001E172E" w:rsidRDefault="001E172E" w:rsidP="00223FA8">
      <w:pPr>
        <w:tabs>
          <w:tab w:val="left" w:pos="-720"/>
        </w:tabs>
        <w:suppressAutoHyphens/>
        <w:spacing w:line="240" w:lineRule="atLeast"/>
        <w:rPr>
          <w:rFonts w:ascii="Verdana" w:hAnsi="Verdana"/>
          <w:b/>
          <w:bCs/>
          <w:sz w:val="22"/>
          <w:szCs w:val="22"/>
        </w:rPr>
      </w:pPr>
    </w:p>
    <w:p w14:paraId="0B550620" w14:textId="20818BEE" w:rsidR="0068011C" w:rsidRPr="0068011C" w:rsidRDefault="0068011C" w:rsidP="0068011C">
      <w:pPr>
        <w:tabs>
          <w:tab w:val="left" w:pos="-720"/>
        </w:tabs>
        <w:suppressAutoHyphens/>
        <w:spacing w:line="240" w:lineRule="atLeast"/>
        <w:ind w:left="990" w:hanging="990"/>
        <w:rPr>
          <w:rFonts w:ascii="Verdana" w:hAnsi="Verdana"/>
          <w:b/>
          <w:sz w:val="20"/>
          <w:szCs w:val="20"/>
          <w:u w:val="single"/>
        </w:rPr>
      </w:pPr>
      <w:r>
        <w:rPr>
          <w:rFonts w:ascii="Verdana" w:hAnsi="Verdana"/>
          <w:bCs/>
          <w:sz w:val="20"/>
          <w:szCs w:val="20"/>
        </w:rPr>
        <w:tab/>
      </w:r>
      <w:r>
        <w:rPr>
          <w:rFonts w:ascii="Verdana" w:hAnsi="Verdana"/>
          <w:b/>
          <w:sz w:val="20"/>
          <w:szCs w:val="20"/>
          <w:u w:val="single"/>
        </w:rPr>
        <w:t>602 N. 5</w:t>
      </w:r>
      <w:r w:rsidRPr="0068011C">
        <w:rPr>
          <w:rFonts w:ascii="Verdana" w:hAnsi="Verdana"/>
          <w:b/>
          <w:sz w:val="20"/>
          <w:szCs w:val="20"/>
          <w:u w:val="single"/>
          <w:vertAlign w:val="superscript"/>
        </w:rPr>
        <w:t>th</w:t>
      </w:r>
      <w:r>
        <w:rPr>
          <w:rFonts w:ascii="Verdana" w:hAnsi="Verdana"/>
          <w:b/>
          <w:sz w:val="20"/>
          <w:szCs w:val="20"/>
          <w:u w:val="single"/>
        </w:rPr>
        <w:t xml:space="preserve"> STREET DEMOLITION BIDS</w:t>
      </w:r>
    </w:p>
    <w:p w14:paraId="5DD84E6D" w14:textId="63F12FD3" w:rsidR="00EB6B6D" w:rsidRPr="00EB6B6D" w:rsidRDefault="00CE150B" w:rsidP="00ED0030">
      <w:pPr>
        <w:suppressAutoHyphens/>
        <w:spacing w:line="240" w:lineRule="atLeast"/>
        <w:ind w:left="990" w:hanging="990"/>
        <w:rPr>
          <w:rFonts w:ascii="Verdana" w:hAnsi="Verdana"/>
          <w:sz w:val="18"/>
          <w:szCs w:val="18"/>
        </w:rPr>
      </w:pPr>
      <w:r>
        <w:rPr>
          <w:rFonts w:ascii="Verdana" w:hAnsi="Verdana"/>
          <w:sz w:val="20"/>
          <w:szCs w:val="20"/>
        </w:rPr>
        <w:tab/>
      </w:r>
      <w:r>
        <w:rPr>
          <w:rFonts w:ascii="Verdana" w:hAnsi="Verdana"/>
          <w:sz w:val="20"/>
          <w:szCs w:val="20"/>
        </w:rPr>
        <w:tab/>
      </w:r>
      <w:r w:rsidR="00AA27D5">
        <w:rPr>
          <w:rFonts w:ascii="Verdana" w:hAnsi="Verdana"/>
          <w:sz w:val="20"/>
          <w:szCs w:val="20"/>
        </w:rPr>
        <w:t xml:space="preserve">Double Eagle Excavating, Jim Thompson, </w:t>
      </w:r>
      <w:r w:rsidR="001E172E">
        <w:rPr>
          <w:rFonts w:ascii="Verdana" w:hAnsi="Verdana"/>
          <w:sz w:val="20"/>
          <w:szCs w:val="20"/>
        </w:rPr>
        <w:t>has removed the home located at 602 N. 5</w:t>
      </w:r>
      <w:r w:rsidR="001E172E" w:rsidRPr="001E172E">
        <w:rPr>
          <w:rFonts w:ascii="Verdana" w:hAnsi="Verdana"/>
          <w:sz w:val="20"/>
          <w:szCs w:val="20"/>
          <w:vertAlign w:val="superscript"/>
        </w:rPr>
        <w:t>th</w:t>
      </w:r>
      <w:r w:rsidR="001E172E">
        <w:rPr>
          <w:rFonts w:ascii="Verdana" w:hAnsi="Verdana"/>
          <w:sz w:val="20"/>
          <w:szCs w:val="20"/>
        </w:rPr>
        <w:t xml:space="preserve"> Street and has been working on the removal of dead trees and/or branches and grading the lot for final completion.</w:t>
      </w:r>
      <w:r w:rsidR="002771BF">
        <w:rPr>
          <w:rFonts w:ascii="Verdana" w:hAnsi="Verdana"/>
          <w:sz w:val="20"/>
          <w:szCs w:val="20"/>
        </w:rPr>
        <w:t xml:space="preserve"> Work has been completed and inspected.</w:t>
      </w:r>
    </w:p>
    <w:p w14:paraId="363109DF" w14:textId="22EF3008" w:rsidR="00912DDD" w:rsidRDefault="00912DDD" w:rsidP="00912DDD">
      <w:pPr>
        <w:suppressAutoHyphens/>
        <w:spacing w:line="240" w:lineRule="atLeast"/>
        <w:rPr>
          <w:rFonts w:ascii="Verdana" w:hAnsi="Verdana"/>
          <w:sz w:val="20"/>
          <w:szCs w:val="20"/>
        </w:rPr>
      </w:pPr>
    </w:p>
    <w:p w14:paraId="4D127387" w14:textId="77777777" w:rsidR="00F9144C" w:rsidRDefault="00F9144C" w:rsidP="00912DDD">
      <w:pPr>
        <w:suppressAutoHyphens/>
        <w:spacing w:line="240" w:lineRule="atLeast"/>
        <w:rPr>
          <w:rFonts w:ascii="Verdana" w:hAnsi="Verdana"/>
          <w:sz w:val="20"/>
          <w:szCs w:val="20"/>
        </w:rPr>
      </w:pPr>
    </w:p>
    <w:p w14:paraId="6E905B2A" w14:textId="6F12DD0C" w:rsidR="00912DDD" w:rsidRDefault="00912DDD" w:rsidP="00912DDD">
      <w:pPr>
        <w:suppressAutoHyphens/>
        <w:spacing w:line="240" w:lineRule="atLeast"/>
        <w:ind w:firstLine="990"/>
        <w:rPr>
          <w:rFonts w:ascii="Verdana" w:hAnsi="Verdana"/>
          <w:sz w:val="20"/>
          <w:szCs w:val="20"/>
        </w:rPr>
      </w:pPr>
      <w:r>
        <w:rPr>
          <w:rFonts w:ascii="Verdana" w:hAnsi="Verdana"/>
          <w:b/>
          <w:sz w:val="20"/>
          <w:szCs w:val="20"/>
          <w:u w:val="single"/>
        </w:rPr>
        <w:t>WATER TREATMENT PLANT ANALYSIS</w:t>
      </w:r>
    </w:p>
    <w:p w14:paraId="11D418D8" w14:textId="0351BC1C" w:rsidR="002D05E2" w:rsidRDefault="00EB6B6D" w:rsidP="008C0378">
      <w:pPr>
        <w:suppressAutoHyphens/>
        <w:spacing w:line="240" w:lineRule="atLeast"/>
        <w:ind w:left="990"/>
        <w:rPr>
          <w:rFonts w:ascii="Verdana" w:hAnsi="Verdana"/>
          <w:sz w:val="20"/>
          <w:szCs w:val="20"/>
        </w:rPr>
      </w:pPr>
      <w:r>
        <w:rPr>
          <w:rFonts w:ascii="Verdana" w:hAnsi="Verdana"/>
          <w:sz w:val="20"/>
          <w:szCs w:val="20"/>
        </w:rPr>
        <w:t xml:space="preserve"> </w:t>
      </w:r>
      <w:r w:rsidR="002D05E2">
        <w:rPr>
          <w:rFonts w:ascii="Verdana" w:hAnsi="Verdana"/>
          <w:sz w:val="20"/>
          <w:szCs w:val="20"/>
        </w:rPr>
        <w:tab/>
      </w:r>
      <w:r w:rsidR="00ED0030">
        <w:rPr>
          <w:rFonts w:ascii="Verdana" w:hAnsi="Verdana"/>
          <w:sz w:val="20"/>
          <w:szCs w:val="20"/>
        </w:rPr>
        <w:t>PWS Nasalroad</w:t>
      </w:r>
      <w:r w:rsidR="00AA27D5">
        <w:rPr>
          <w:rFonts w:ascii="Verdana" w:hAnsi="Verdana"/>
          <w:sz w:val="20"/>
          <w:szCs w:val="20"/>
        </w:rPr>
        <w:t xml:space="preserve"> </w:t>
      </w:r>
      <w:r w:rsidR="001E172E">
        <w:rPr>
          <w:rFonts w:ascii="Verdana" w:hAnsi="Verdana"/>
          <w:sz w:val="20"/>
          <w:szCs w:val="20"/>
        </w:rPr>
        <w:t>met with Dan Coltrain, MW Engineering group, to review information which had been presented originally. Dan Coltrain will prepare project cost estimates as defined by PWS Nasalroad and the council following their workshop discussion to create a phased master plan for the water plant.</w:t>
      </w:r>
    </w:p>
    <w:p w14:paraId="71AA1D31" w14:textId="3E47C00D" w:rsidR="00CE299F" w:rsidRDefault="00CE299F" w:rsidP="008C0378">
      <w:pPr>
        <w:suppressAutoHyphens/>
        <w:spacing w:line="240" w:lineRule="atLeast"/>
        <w:ind w:left="990"/>
        <w:rPr>
          <w:rFonts w:ascii="Verdana" w:hAnsi="Verdana"/>
          <w:sz w:val="20"/>
          <w:szCs w:val="20"/>
        </w:rPr>
      </w:pPr>
      <w:r>
        <w:rPr>
          <w:rFonts w:ascii="Verdana" w:hAnsi="Verdana"/>
          <w:sz w:val="20"/>
          <w:szCs w:val="20"/>
        </w:rPr>
        <w:tab/>
        <w:t xml:space="preserve">Invoice No#1 in the amount of $21,623.09 for completion of Technical Design Memo and Comprehensive Plan plus meeting &amp; Site visits and expendables. (Blue Pages  </w:t>
      </w:r>
      <w:r w:rsidR="004770B4">
        <w:rPr>
          <w:rFonts w:ascii="Verdana" w:hAnsi="Verdana"/>
          <w:sz w:val="20"/>
          <w:szCs w:val="20"/>
        </w:rPr>
        <w:t>6-8</w:t>
      </w:r>
      <w:r>
        <w:rPr>
          <w:rFonts w:ascii="Verdana" w:hAnsi="Verdana"/>
          <w:sz w:val="20"/>
          <w:szCs w:val="20"/>
        </w:rPr>
        <w:t>)</w:t>
      </w:r>
    </w:p>
    <w:p w14:paraId="4EC262B6" w14:textId="2CDA9ED6" w:rsidR="00CE299F" w:rsidRPr="00CE299F" w:rsidRDefault="00CE299F" w:rsidP="00CE299F">
      <w:pPr>
        <w:suppressAutoHyphens/>
        <w:spacing w:line="240" w:lineRule="atLeast"/>
        <w:ind w:left="990" w:hanging="990"/>
        <w:rPr>
          <w:rFonts w:ascii="Verdana" w:hAnsi="Verdana"/>
          <w:i/>
          <w:iCs/>
          <w:sz w:val="18"/>
          <w:szCs w:val="18"/>
        </w:rPr>
      </w:pPr>
      <w:r w:rsidRPr="00CE299F">
        <w:rPr>
          <w:rFonts w:ascii="Verdana" w:hAnsi="Verdana"/>
          <w:i/>
          <w:iCs/>
          <w:sz w:val="18"/>
          <w:szCs w:val="18"/>
        </w:rPr>
        <w:t>Action needed: Motion to approve payment of invoice #1 in the amount of $21,62309</w:t>
      </w:r>
    </w:p>
    <w:p w14:paraId="0061A1AA" w14:textId="3681ACB0" w:rsidR="00CB623E" w:rsidRDefault="00CB623E" w:rsidP="002D05E2">
      <w:pPr>
        <w:suppressAutoHyphens/>
        <w:spacing w:line="240" w:lineRule="atLeast"/>
        <w:rPr>
          <w:rFonts w:ascii="Verdana" w:hAnsi="Verdana"/>
          <w:sz w:val="20"/>
          <w:szCs w:val="20"/>
        </w:rPr>
      </w:pPr>
    </w:p>
    <w:p w14:paraId="27CA9CD4" w14:textId="77777777" w:rsidR="00F9144C" w:rsidRDefault="00F9144C" w:rsidP="002D05E2">
      <w:pPr>
        <w:suppressAutoHyphens/>
        <w:spacing w:line="240" w:lineRule="atLeast"/>
        <w:rPr>
          <w:rFonts w:ascii="Verdana" w:hAnsi="Verdana"/>
          <w:sz w:val="20"/>
          <w:szCs w:val="20"/>
        </w:rPr>
      </w:pPr>
    </w:p>
    <w:p w14:paraId="39A263D5" w14:textId="4BAD3454" w:rsidR="00ED0030" w:rsidRDefault="00ED0030" w:rsidP="00ED0030">
      <w:pPr>
        <w:suppressAutoHyphens/>
        <w:spacing w:line="240" w:lineRule="atLeast"/>
        <w:ind w:left="990"/>
        <w:rPr>
          <w:rFonts w:ascii="Verdana" w:hAnsi="Verdana"/>
          <w:sz w:val="20"/>
          <w:szCs w:val="20"/>
        </w:rPr>
      </w:pPr>
      <w:bookmarkStart w:id="2" w:name="_Hlk110053679"/>
      <w:r>
        <w:rPr>
          <w:rFonts w:ascii="Verdana" w:hAnsi="Verdana"/>
          <w:b/>
          <w:sz w:val="20"/>
          <w:szCs w:val="20"/>
          <w:u w:val="single"/>
        </w:rPr>
        <w:t>109 N. 2</w:t>
      </w:r>
      <w:r w:rsidRPr="00ED0030">
        <w:rPr>
          <w:rFonts w:ascii="Verdana" w:hAnsi="Verdana"/>
          <w:b/>
          <w:sz w:val="20"/>
          <w:szCs w:val="20"/>
          <w:u w:val="single"/>
          <w:vertAlign w:val="superscript"/>
        </w:rPr>
        <w:t>nd</w:t>
      </w:r>
      <w:r>
        <w:rPr>
          <w:rFonts w:ascii="Verdana" w:hAnsi="Verdana"/>
          <w:b/>
          <w:sz w:val="20"/>
          <w:szCs w:val="20"/>
          <w:u w:val="single"/>
        </w:rPr>
        <w:t xml:space="preserve"> STREET</w:t>
      </w:r>
    </w:p>
    <w:bookmarkEnd w:id="2"/>
    <w:p w14:paraId="691D6946" w14:textId="523B9421" w:rsidR="00D77BF3" w:rsidRPr="00D77BF3" w:rsidRDefault="00ED0030" w:rsidP="008C0378">
      <w:pPr>
        <w:suppressAutoHyphens/>
        <w:spacing w:line="240" w:lineRule="atLeast"/>
        <w:ind w:left="990"/>
        <w:rPr>
          <w:rFonts w:ascii="Verdana" w:hAnsi="Verdana"/>
          <w:i/>
          <w:iCs/>
          <w:sz w:val="18"/>
          <w:szCs w:val="18"/>
        </w:rPr>
      </w:pPr>
      <w:r>
        <w:rPr>
          <w:rFonts w:ascii="Verdana" w:hAnsi="Verdana"/>
          <w:sz w:val="20"/>
          <w:szCs w:val="20"/>
        </w:rPr>
        <w:tab/>
      </w:r>
      <w:r w:rsidR="001E172E">
        <w:rPr>
          <w:rFonts w:ascii="Verdana" w:hAnsi="Verdana"/>
          <w:sz w:val="20"/>
          <w:szCs w:val="20"/>
        </w:rPr>
        <w:t xml:space="preserve">The waiver agreement has been signed and advertisement has been posted for sealed bids for the removal of the </w:t>
      </w:r>
      <w:r w:rsidR="00DC0F9A">
        <w:rPr>
          <w:rFonts w:ascii="Verdana" w:hAnsi="Verdana"/>
          <w:sz w:val="20"/>
          <w:szCs w:val="20"/>
        </w:rPr>
        <w:t>house. Bids must be received by 4:00pm September 6, 2022. Bids will be opened at the City Council meeting on September 7, 2022.</w:t>
      </w:r>
    </w:p>
    <w:p w14:paraId="4E6E85D9" w14:textId="3CFE6E46" w:rsidR="00ED0030" w:rsidRDefault="00ED0030" w:rsidP="00223FA8">
      <w:pPr>
        <w:tabs>
          <w:tab w:val="left" w:pos="-720"/>
        </w:tabs>
        <w:suppressAutoHyphens/>
        <w:spacing w:line="240" w:lineRule="atLeast"/>
        <w:rPr>
          <w:rFonts w:ascii="Verdana" w:hAnsi="Verdana"/>
          <w:b/>
          <w:bCs/>
          <w:sz w:val="22"/>
          <w:szCs w:val="22"/>
        </w:rPr>
      </w:pPr>
    </w:p>
    <w:p w14:paraId="07D94D93" w14:textId="77777777" w:rsidR="00F9144C" w:rsidRDefault="00F9144C" w:rsidP="00223FA8">
      <w:pPr>
        <w:tabs>
          <w:tab w:val="left" w:pos="-720"/>
        </w:tabs>
        <w:suppressAutoHyphens/>
        <w:spacing w:line="240" w:lineRule="atLeast"/>
        <w:rPr>
          <w:rFonts w:ascii="Verdana" w:hAnsi="Verdana"/>
          <w:b/>
          <w:bCs/>
          <w:sz w:val="22"/>
          <w:szCs w:val="22"/>
        </w:rPr>
      </w:pPr>
    </w:p>
    <w:p w14:paraId="5E315541" w14:textId="6684F101" w:rsidR="00797A8B" w:rsidRDefault="00797A8B" w:rsidP="00797A8B">
      <w:pPr>
        <w:suppressAutoHyphens/>
        <w:spacing w:line="240" w:lineRule="atLeast"/>
        <w:ind w:left="990"/>
        <w:rPr>
          <w:rFonts w:ascii="Verdana" w:hAnsi="Verdana"/>
          <w:sz w:val="20"/>
          <w:szCs w:val="20"/>
        </w:rPr>
      </w:pPr>
      <w:r>
        <w:rPr>
          <w:rFonts w:ascii="Verdana" w:hAnsi="Verdana"/>
          <w:b/>
          <w:sz w:val="20"/>
          <w:szCs w:val="20"/>
          <w:u w:val="single"/>
        </w:rPr>
        <w:t>STORMWATER MASTER PLAN (BG Consultants)</w:t>
      </w:r>
    </w:p>
    <w:p w14:paraId="1DF69967" w14:textId="79474D62" w:rsidR="00CC5A6E" w:rsidRDefault="00797A8B" w:rsidP="00CC5A6E">
      <w:pPr>
        <w:suppressAutoHyphens/>
        <w:spacing w:line="240" w:lineRule="atLeast"/>
        <w:ind w:left="990" w:firstLine="450"/>
        <w:rPr>
          <w:rFonts w:ascii="Verdana" w:hAnsi="Verdana"/>
          <w:sz w:val="20"/>
          <w:szCs w:val="20"/>
        </w:rPr>
      </w:pPr>
      <w:r>
        <w:rPr>
          <w:rFonts w:ascii="Verdana" w:hAnsi="Verdana"/>
          <w:sz w:val="20"/>
          <w:szCs w:val="20"/>
        </w:rPr>
        <w:t xml:space="preserve">Abby Mills created a community survey. Katie </w:t>
      </w:r>
      <w:r w:rsidR="00291E30">
        <w:rPr>
          <w:rFonts w:ascii="Verdana" w:hAnsi="Verdana"/>
          <w:sz w:val="20"/>
          <w:szCs w:val="20"/>
        </w:rPr>
        <w:t>has prepared the document on the website to be released to the public. The city will also do a mailing to all patrons and have some copies of the survey located at the businesses around town.</w:t>
      </w:r>
    </w:p>
    <w:p w14:paraId="4265A825" w14:textId="32C66DA6" w:rsidR="00797A8B" w:rsidRDefault="00797A8B" w:rsidP="00223FA8">
      <w:pPr>
        <w:tabs>
          <w:tab w:val="left" w:pos="-720"/>
        </w:tabs>
        <w:suppressAutoHyphens/>
        <w:spacing w:line="240" w:lineRule="atLeast"/>
        <w:rPr>
          <w:rFonts w:ascii="Verdana" w:hAnsi="Verdana"/>
          <w:sz w:val="20"/>
          <w:szCs w:val="20"/>
        </w:rPr>
      </w:pPr>
      <w:r>
        <w:rPr>
          <w:rFonts w:ascii="Verdana" w:hAnsi="Verdana"/>
          <w:sz w:val="20"/>
          <w:szCs w:val="20"/>
        </w:rPr>
        <w:t xml:space="preserve"> </w:t>
      </w:r>
    </w:p>
    <w:p w14:paraId="01693AB9" w14:textId="36C4A62B" w:rsidR="00F9144C" w:rsidRDefault="00F9144C" w:rsidP="00223FA8">
      <w:pPr>
        <w:tabs>
          <w:tab w:val="left" w:pos="-720"/>
        </w:tabs>
        <w:suppressAutoHyphens/>
        <w:spacing w:line="240" w:lineRule="atLeast"/>
        <w:rPr>
          <w:rFonts w:ascii="Verdana" w:hAnsi="Verdana"/>
          <w:sz w:val="20"/>
          <w:szCs w:val="20"/>
        </w:rPr>
      </w:pPr>
    </w:p>
    <w:p w14:paraId="31278468" w14:textId="77777777" w:rsidR="002771BF" w:rsidRDefault="002771BF" w:rsidP="00223FA8">
      <w:pPr>
        <w:tabs>
          <w:tab w:val="left" w:pos="-720"/>
        </w:tabs>
        <w:suppressAutoHyphens/>
        <w:spacing w:line="240" w:lineRule="atLeast"/>
        <w:rPr>
          <w:rFonts w:ascii="Verdana" w:hAnsi="Verdana"/>
          <w:sz w:val="20"/>
          <w:szCs w:val="20"/>
        </w:rPr>
      </w:pPr>
    </w:p>
    <w:p w14:paraId="48E25BDA" w14:textId="0111B452" w:rsidR="00223FA8" w:rsidRPr="00381257" w:rsidRDefault="007A0482" w:rsidP="00223FA8">
      <w:pPr>
        <w:tabs>
          <w:tab w:val="left" w:pos="-720"/>
        </w:tabs>
        <w:suppressAutoHyphens/>
        <w:spacing w:line="240" w:lineRule="atLeast"/>
        <w:rPr>
          <w:rFonts w:ascii="Verdana" w:hAnsi="Verdana"/>
          <w:b/>
          <w:bCs/>
          <w:sz w:val="22"/>
          <w:szCs w:val="22"/>
          <w:u w:val="single"/>
        </w:rPr>
      </w:pPr>
      <w:r w:rsidRPr="00655F39">
        <w:rPr>
          <w:rFonts w:ascii="Verdana" w:hAnsi="Verdana"/>
          <w:b/>
          <w:bCs/>
          <w:sz w:val="22"/>
          <w:szCs w:val="22"/>
        </w:rPr>
        <w:lastRenderedPageBreak/>
        <w:t>6</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 xml:space="preserve">REPORTS OF </w:t>
      </w:r>
      <w:smartTag w:uri="urn:schemas-microsoft-com:office:smarttags" w:element="stockticker">
        <w:r w:rsidR="00223FA8" w:rsidRPr="00655F39">
          <w:rPr>
            <w:rFonts w:ascii="Verdana" w:hAnsi="Verdana"/>
            <w:b/>
            <w:bCs/>
            <w:sz w:val="22"/>
            <w:szCs w:val="22"/>
            <w:u w:val="single"/>
          </w:rPr>
          <w:t>CITY</w:t>
        </w:r>
      </w:smartTag>
      <w:r w:rsidR="00223FA8" w:rsidRPr="00655F39">
        <w:rPr>
          <w:rFonts w:ascii="Verdana" w:hAnsi="Verdana"/>
          <w:b/>
          <w:bCs/>
          <w:sz w:val="22"/>
          <w:szCs w:val="22"/>
          <w:u w:val="single"/>
        </w:rPr>
        <w:t xml:space="preserve"> OFFICERS:</w:t>
      </w:r>
    </w:p>
    <w:p w14:paraId="7A7CD513" w14:textId="78B3926D" w:rsidR="00F14223" w:rsidRPr="00144DE2" w:rsidRDefault="00033F26" w:rsidP="00144DE2">
      <w:pPr>
        <w:numPr>
          <w:ilvl w:val="0"/>
          <w:numId w:val="1"/>
        </w:numPr>
        <w:tabs>
          <w:tab w:val="left" w:pos="-720"/>
        </w:tabs>
        <w:suppressAutoHyphens/>
        <w:spacing w:line="240" w:lineRule="atLeast"/>
        <w:rPr>
          <w:rFonts w:ascii="Verdana" w:hAnsi="Verdana"/>
          <w:sz w:val="20"/>
          <w:szCs w:val="20"/>
        </w:rPr>
      </w:pPr>
      <w:r w:rsidRPr="002F7B53">
        <w:rPr>
          <w:rFonts w:ascii="Verdana" w:hAnsi="Verdana"/>
          <w:sz w:val="20"/>
          <w:szCs w:val="20"/>
          <w:u w:val="single"/>
        </w:rPr>
        <w:t>City Attorney</w:t>
      </w:r>
      <w:r w:rsidRPr="00D457DA">
        <w:rPr>
          <w:rFonts w:ascii="Verdana" w:hAnsi="Verdana"/>
          <w:sz w:val="20"/>
          <w:szCs w:val="20"/>
        </w:rPr>
        <w:t xml:space="preserve"> –</w:t>
      </w:r>
      <w:r w:rsidR="00FE296B">
        <w:rPr>
          <w:rFonts w:ascii="Verdana" w:hAnsi="Verdana"/>
          <w:sz w:val="20"/>
          <w:szCs w:val="20"/>
        </w:rPr>
        <w:t xml:space="preserve"> Burton Harding</w:t>
      </w:r>
      <w:r w:rsidR="008B3F51">
        <w:rPr>
          <w:rFonts w:ascii="Verdana" w:hAnsi="Verdana"/>
          <w:sz w:val="20"/>
          <w:szCs w:val="20"/>
        </w:rPr>
        <w:t xml:space="preserve"> – </w:t>
      </w:r>
      <w:r w:rsidR="00D77BF3">
        <w:rPr>
          <w:rFonts w:ascii="Verdana" w:hAnsi="Verdana"/>
          <w:sz w:val="20"/>
          <w:szCs w:val="20"/>
        </w:rPr>
        <w:t>(Blue Pag</w:t>
      </w:r>
      <w:r w:rsidR="003C28EA">
        <w:rPr>
          <w:rFonts w:ascii="Verdana" w:hAnsi="Verdana"/>
          <w:sz w:val="20"/>
          <w:szCs w:val="20"/>
        </w:rPr>
        <w:t>e</w:t>
      </w:r>
      <w:r w:rsidR="004770B4">
        <w:rPr>
          <w:rFonts w:ascii="Verdana" w:hAnsi="Verdana"/>
          <w:sz w:val="20"/>
          <w:szCs w:val="20"/>
        </w:rPr>
        <w:t xml:space="preserve"> 9</w:t>
      </w:r>
      <w:r w:rsidR="00144DE2">
        <w:rPr>
          <w:rFonts w:ascii="Verdana" w:hAnsi="Verdana"/>
          <w:sz w:val="20"/>
          <w:szCs w:val="20"/>
        </w:rPr>
        <w:t>)</w:t>
      </w:r>
    </w:p>
    <w:p w14:paraId="400DA628" w14:textId="6D63F1DD" w:rsidR="0034577A" w:rsidRPr="00F34EB5" w:rsidRDefault="00506616" w:rsidP="008B3F51">
      <w:pPr>
        <w:numPr>
          <w:ilvl w:val="0"/>
          <w:numId w:val="1"/>
        </w:numPr>
        <w:tabs>
          <w:tab w:val="left" w:pos="-720"/>
        </w:tabs>
        <w:suppressAutoHyphens/>
        <w:spacing w:before="60" w:line="240" w:lineRule="atLeast"/>
        <w:rPr>
          <w:rFonts w:ascii="Verdana" w:hAnsi="Verdana"/>
          <w:sz w:val="20"/>
          <w:szCs w:val="20"/>
        </w:rPr>
      </w:pPr>
      <w:r w:rsidRPr="00F34EB5">
        <w:rPr>
          <w:rFonts w:ascii="Verdana" w:hAnsi="Verdana"/>
          <w:sz w:val="20"/>
          <w:szCs w:val="20"/>
          <w:u w:val="single"/>
        </w:rPr>
        <w:t>Codes Officer</w:t>
      </w:r>
      <w:r w:rsidR="00E8452E" w:rsidRPr="00F34EB5">
        <w:rPr>
          <w:rFonts w:ascii="Verdana" w:hAnsi="Verdana"/>
          <w:sz w:val="20"/>
          <w:szCs w:val="20"/>
        </w:rPr>
        <w:t xml:space="preserve"> – Allison Fox (</w:t>
      </w:r>
      <w:r w:rsidR="00174206">
        <w:rPr>
          <w:rFonts w:ascii="Verdana" w:hAnsi="Verdana"/>
          <w:sz w:val="20"/>
          <w:szCs w:val="20"/>
        </w:rPr>
        <w:t>at the table</w:t>
      </w:r>
      <w:r w:rsidR="00E8452E" w:rsidRPr="00F34EB5">
        <w:rPr>
          <w:rFonts w:ascii="Verdana" w:hAnsi="Verdana"/>
          <w:sz w:val="20"/>
          <w:szCs w:val="20"/>
        </w:rPr>
        <w:t>)</w:t>
      </w:r>
    </w:p>
    <w:p w14:paraId="4F47045B" w14:textId="6B449FB5" w:rsidR="008C0378" w:rsidRDefault="008C0378" w:rsidP="008B3F51">
      <w:pPr>
        <w:numPr>
          <w:ilvl w:val="0"/>
          <w:numId w:val="1"/>
        </w:numPr>
        <w:tabs>
          <w:tab w:val="left" w:pos="-720"/>
        </w:tabs>
        <w:suppressAutoHyphens/>
        <w:spacing w:before="60" w:line="240" w:lineRule="atLeast"/>
        <w:rPr>
          <w:rFonts w:ascii="Verdana" w:hAnsi="Verdana"/>
          <w:sz w:val="20"/>
          <w:szCs w:val="20"/>
        </w:rPr>
      </w:pPr>
      <w:r>
        <w:rPr>
          <w:rFonts w:ascii="Verdana" w:hAnsi="Verdana"/>
          <w:sz w:val="20"/>
          <w:szCs w:val="20"/>
          <w:u w:val="single"/>
        </w:rPr>
        <w:t>Public Works Superintendent</w:t>
      </w:r>
      <w:r>
        <w:rPr>
          <w:rFonts w:ascii="Verdana" w:hAnsi="Verdana"/>
          <w:sz w:val="20"/>
          <w:szCs w:val="20"/>
        </w:rPr>
        <w:t xml:space="preserve"> – Dan Nasalroad (Blue Page</w:t>
      </w:r>
      <w:r w:rsidR="004770B4">
        <w:rPr>
          <w:rFonts w:ascii="Verdana" w:hAnsi="Verdana"/>
          <w:sz w:val="20"/>
          <w:szCs w:val="20"/>
        </w:rPr>
        <w:t xml:space="preserve"> 10</w:t>
      </w:r>
      <w:r>
        <w:rPr>
          <w:rFonts w:ascii="Verdana" w:hAnsi="Verdana"/>
          <w:sz w:val="20"/>
          <w:szCs w:val="20"/>
        </w:rPr>
        <w:t>)</w:t>
      </w:r>
    </w:p>
    <w:p w14:paraId="15796539" w14:textId="5C66E30C" w:rsidR="00643594" w:rsidRPr="00DC0F9A" w:rsidRDefault="008C0378" w:rsidP="00DC0F9A">
      <w:pPr>
        <w:numPr>
          <w:ilvl w:val="0"/>
          <w:numId w:val="1"/>
        </w:numPr>
        <w:tabs>
          <w:tab w:val="left" w:pos="-720"/>
        </w:tabs>
        <w:suppressAutoHyphens/>
        <w:spacing w:before="60" w:line="240" w:lineRule="atLeast"/>
        <w:rPr>
          <w:rFonts w:ascii="Verdana" w:hAnsi="Verdana"/>
          <w:sz w:val="20"/>
          <w:szCs w:val="20"/>
        </w:rPr>
      </w:pPr>
      <w:r>
        <w:rPr>
          <w:rFonts w:ascii="Verdana" w:hAnsi="Verdana"/>
          <w:sz w:val="20"/>
          <w:szCs w:val="20"/>
          <w:u w:val="single"/>
        </w:rPr>
        <w:t>Fire Chief</w:t>
      </w:r>
      <w:r w:rsidR="00643594">
        <w:rPr>
          <w:rFonts w:ascii="Verdana" w:hAnsi="Verdana"/>
          <w:sz w:val="20"/>
          <w:szCs w:val="20"/>
        </w:rPr>
        <w:t xml:space="preserve"> -  Dan Nasalroad</w:t>
      </w:r>
    </w:p>
    <w:p w14:paraId="2507763A" w14:textId="54766CD6" w:rsidR="00544079" w:rsidRPr="00F34EB5" w:rsidRDefault="00643594" w:rsidP="00F548A8">
      <w:pPr>
        <w:numPr>
          <w:ilvl w:val="0"/>
          <w:numId w:val="1"/>
        </w:numPr>
        <w:tabs>
          <w:tab w:val="left" w:pos="-720"/>
        </w:tabs>
        <w:suppressAutoHyphens/>
        <w:spacing w:before="60" w:line="240" w:lineRule="atLeast"/>
        <w:rPr>
          <w:rFonts w:ascii="Verdana" w:hAnsi="Verdana"/>
          <w:sz w:val="20"/>
          <w:szCs w:val="20"/>
        </w:rPr>
      </w:pPr>
      <w:r w:rsidRPr="00F34EB5">
        <w:rPr>
          <w:rFonts w:ascii="Verdana" w:hAnsi="Verdana"/>
          <w:sz w:val="20"/>
          <w:szCs w:val="20"/>
          <w:u w:val="single"/>
        </w:rPr>
        <w:t xml:space="preserve">City Treasurer </w:t>
      </w:r>
      <w:r w:rsidRPr="00F34EB5">
        <w:rPr>
          <w:rFonts w:ascii="Verdana" w:hAnsi="Verdana"/>
          <w:sz w:val="20"/>
          <w:szCs w:val="20"/>
        </w:rPr>
        <w:t>– Connie Gore (Blue Page</w:t>
      </w:r>
      <w:r w:rsidR="004770B4">
        <w:rPr>
          <w:rFonts w:ascii="Verdana" w:hAnsi="Verdana"/>
          <w:sz w:val="20"/>
          <w:szCs w:val="20"/>
        </w:rPr>
        <w:t xml:space="preserve"> 11</w:t>
      </w:r>
      <w:r w:rsidRPr="00F34EB5">
        <w:rPr>
          <w:rFonts w:ascii="Verdana" w:hAnsi="Verdana"/>
          <w:sz w:val="20"/>
          <w:szCs w:val="20"/>
        </w:rPr>
        <w:t>)</w:t>
      </w:r>
    </w:p>
    <w:p w14:paraId="4AB0F76A" w14:textId="3B972AAF" w:rsidR="00F9144C" w:rsidRDefault="00F9144C" w:rsidP="00F9144C">
      <w:pPr>
        <w:tabs>
          <w:tab w:val="left" w:pos="-720"/>
        </w:tabs>
        <w:suppressAutoHyphens/>
        <w:spacing w:before="60" w:line="240" w:lineRule="atLeast"/>
        <w:rPr>
          <w:rFonts w:ascii="Verdana" w:hAnsi="Verdana"/>
          <w:dstrike/>
          <w:sz w:val="20"/>
          <w:szCs w:val="20"/>
        </w:rPr>
      </w:pPr>
    </w:p>
    <w:p w14:paraId="314D3C63" w14:textId="77777777" w:rsidR="00F9144C" w:rsidRPr="00F9144C" w:rsidRDefault="00F9144C" w:rsidP="00F9144C">
      <w:pPr>
        <w:tabs>
          <w:tab w:val="left" w:pos="-720"/>
        </w:tabs>
        <w:suppressAutoHyphens/>
        <w:spacing w:before="60" w:line="240" w:lineRule="atLeast"/>
        <w:rPr>
          <w:rFonts w:ascii="Verdana" w:hAnsi="Verdana"/>
          <w:dstrike/>
          <w:sz w:val="20"/>
          <w:szCs w:val="20"/>
        </w:rPr>
      </w:pPr>
    </w:p>
    <w:p w14:paraId="40EF9FEC" w14:textId="77777777" w:rsidR="00223FA8" w:rsidRPr="00655F39" w:rsidRDefault="008822CC" w:rsidP="00223FA8">
      <w:pPr>
        <w:tabs>
          <w:tab w:val="left" w:pos="-720"/>
        </w:tabs>
        <w:suppressAutoHyphens/>
        <w:spacing w:line="240" w:lineRule="atLeast"/>
        <w:rPr>
          <w:rFonts w:ascii="Verdana" w:hAnsi="Verdana"/>
          <w:b/>
          <w:bCs/>
          <w:sz w:val="22"/>
          <w:szCs w:val="22"/>
          <w:u w:val="single"/>
        </w:rPr>
      </w:pPr>
      <w:bookmarkStart w:id="3" w:name="_Hlk108863727"/>
      <w:r w:rsidRPr="00655F39">
        <w:rPr>
          <w:rFonts w:ascii="Verdana" w:hAnsi="Verdana"/>
          <w:b/>
          <w:bCs/>
          <w:sz w:val="22"/>
          <w:szCs w:val="22"/>
        </w:rPr>
        <w:t>7</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REPORTS OF COUNCIL COMMITTEES:</w:t>
      </w:r>
    </w:p>
    <w:bookmarkEnd w:id="3"/>
    <w:p w14:paraId="43D6E90A" w14:textId="77777777" w:rsidR="00973A2E" w:rsidRPr="00F95882" w:rsidRDefault="00973A2E" w:rsidP="00223FA8">
      <w:pPr>
        <w:tabs>
          <w:tab w:val="left" w:pos="-720"/>
        </w:tabs>
        <w:suppressAutoHyphens/>
        <w:spacing w:line="240" w:lineRule="atLeast"/>
        <w:rPr>
          <w:rFonts w:ascii="Verdana" w:hAnsi="Verdana"/>
          <w:b/>
          <w:bCs/>
          <w:sz w:val="20"/>
          <w:szCs w:val="20"/>
          <w:u w:val="single"/>
        </w:rPr>
      </w:pPr>
    </w:p>
    <w:p w14:paraId="7EB60624" w14:textId="778F4E44" w:rsidR="00F673B5" w:rsidRPr="00643594" w:rsidRDefault="00973A2E" w:rsidP="00643594">
      <w:pPr>
        <w:tabs>
          <w:tab w:val="left" w:pos="-720"/>
        </w:tabs>
        <w:suppressAutoHyphens/>
        <w:spacing w:line="240" w:lineRule="atLeast"/>
        <w:rPr>
          <w:rFonts w:ascii="Verdana" w:hAnsi="Verdana"/>
          <w:sz w:val="20"/>
          <w:szCs w:val="20"/>
        </w:rPr>
      </w:pPr>
      <w:r>
        <w:rPr>
          <w:rFonts w:ascii="Verdana" w:hAnsi="Verdana"/>
          <w:b/>
          <w:bCs/>
        </w:rPr>
        <w:tab/>
      </w:r>
      <w:r w:rsidR="00B629AF">
        <w:rPr>
          <w:rFonts w:ascii="Verdana" w:hAnsi="Verdana"/>
          <w:sz w:val="20"/>
          <w:szCs w:val="20"/>
        </w:rPr>
        <w:t>a] Water &amp; Gas</w:t>
      </w:r>
      <w:r w:rsidR="001D5761">
        <w:rPr>
          <w:rFonts w:ascii="Verdana" w:hAnsi="Verdana"/>
          <w:sz w:val="20"/>
          <w:szCs w:val="20"/>
        </w:rPr>
        <w:t>--------------------------------------</w:t>
      </w:r>
      <w:r w:rsidR="008826CB">
        <w:rPr>
          <w:rFonts w:ascii="Verdana" w:hAnsi="Verdana"/>
          <w:sz w:val="20"/>
          <w:szCs w:val="20"/>
        </w:rPr>
        <w:t>-</w:t>
      </w:r>
      <w:r w:rsidR="000354EB">
        <w:rPr>
          <w:rFonts w:ascii="Verdana" w:hAnsi="Verdana"/>
          <w:sz w:val="20"/>
          <w:szCs w:val="20"/>
        </w:rPr>
        <w:t xml:space="preserve"> </w:t>
      </w:r>
      <w:r w:rsidR="00FE296B">
        <w:rPr>
          <w:rFonts w:ascii="Verdana" w:hAnsi="Verdana"/>
          <w:sz w:val="20"/>
          <w:szCs w:val="20"/>
        </w:rPr>
        <w:t>Danny Curtis</w:t>
      </w:r>
      <w:r w:rsidR="001D5761">
        <w:rPr>
          <w:rFonts w:ascii="Verdana" w:hAnsi="Verdana"/>
          <w:sz w:val="20"/>
          <w:szCs w:val="20"/>
        </w:rPr>
        <w:tab/>
      </w:r>
      <w:r w:rsidR="008826CB">
        <w:rPr>
          <w:rFonts w:ascii="Verdana" w:hAnsi="Verdana"/>
          <w:sz w:val="20"/>
          <w:szCs w:val="20"/>
        </w:rPr>
        <w:t>-------</w:t>
      </w:r>
      <w:r w:rsidR="001D5761">
        <w:rPr>
          <w:rFonts w:ascii="Verdana" w:hAnsi="Verdana"/>
          <w:sz w:val="20"/>
          <w:szCs w:val="20"/>
        </w:rPr>
        <w:tab/>
      </w:r>
      <w:r w:rsidR="006C57C0">
        <w:rPr>
          <w:rFonts w:ascii="Verdana" w:hAnsi="Verdana"/>
          <w:sz w:val="20"/>
          <w:szCs w:val="20"/>
        </w:rPr>
        <w:t>Keith Stoker</w:t>
      </w:r>
    </w:p>
    <w:p w14:paraId="493EB4B2" w14:textId="4FBA79F1" w:rsidR="00CB623E" w:rsidRDefault="00C35528" w:rsidP="00C35528">
      <w:pPr>
        <w:tabs>
          <w:tab w:val="left" w:pos="-720"/>
        </w:tabs>
        <w:suppressAutoHyphens/>
        <w:spacing w:line="240" w:lineRule="atLeast"/>
        <w:rPr>
          <w:rFonts w:ascii="Verdana" w:hAnsi="Verdana"/>
          <w:sz w:val="20"/>
          <w:szCs w:val="20"/>
        </w:rPr>
      </w:pPr>
      <w:r>
        <w:rPr>
          <w:rFonts w:ascii="Verdana" w:hAnsi="Verdana"/>
          <w:sz w:val="20"/>
          <w:szCs w:val="20"/>
        </w:rPr>
        <w:tab/>
      </w:r>
      <w:r w:rsidR="00B629AF">
        <w:rPr>
          <w:rFonts w:ascii="Verdana" w:hAnsi="Verdana"/>
          <w:sz w:val="20"/>
          <w:szCs w:val="20"/>
        </w:rPr>
        <w:t xml:space="preserve">b] Street </w:t>
      </w:r>
      <w:r w:rsidR="001D5761">
        <w:rPr>
          <w:rFonts w:ascii="Verdana" w:hAnsi="Verdana"/>
          <w:sz w:val="20"/>
          <w:szCs w:val="20"/>
        </w:rPr>
        <w:t>--------------------------------------------</w:t>
      </w:r>
      <w:r w:rsidR="008826CB">
        <w:rPr>
          <w:rFonts w:ascii="Verdana" w:hAnsi="Verdana"/>
          <w:sz w:val="20"/>
          <w:szCs w:val="20"/>
        </w:rPr>
        <w:t>-</w:t>
      </w:r>
      <w:r w:rsidR="000354EB">
        <w:rPr>
          <w:rFonts w:ascii="Verdana" w:hAnsi="Verdana"/>
          <w:sz w:val="20"/>
          <w:szCs w:val="20"/>
        </w:rPr>
        <w:t xml:space="preserve"> Tommy Capp</w:t>
      </w:r>
      <w:r w:rsidR="004C248C">
        <w:rPr>
          <w:rFonts w:ascii="Verdana" w:hAnsi="Verdana"/>
          <w:sz w:val="20"/>
          <w:szCs w:val="20"/>
        </w:rPr>
        <w:t xml:space="preserve"> </w:t>
      </w:r>
      <w:r w:rsidR="008826CB">
        <w:rPr>
          <w:rFonts w:ascii="Verdana" w:hAnsi="Verdana"/>
          <w:sz w:val="20"/>
          <w:szCs w:val="20"/>
        </w:rPr>
        <w:t>-------</w:t>
      </w:r>
      <w:r w:rsidR="001D5761">
        <w:rPr>
          <w:rFonts w:ascii="Verdana" w:hAnsi="Verdana"/>
          <w:sz w:val="20"/>
          <w:szCs w:val="20"/>
        </w:rPr>
        <w:tab/>
      </w:r>
      <w:r w:rsidR="006C57C0">
        <w:rPr>
          <w:rFonts w:ascii="Verdana" w:hAnsi="Verdana"/>
          <w:sz w:val="20"/>
          <w:szCs w:val="20"/>
        </w:rPr>
        <w:t>Jerome Mitzner</w:t>
      </w:r>
    </w:p>
    <w:p w14:paraId="5F153A2C" w14:textId="3FE4FA7A" w:rsidR="00CB623E" w:rsidRDefault="00B629AF" w:rsidP="00643594">
      <w:pPr>
        <w:tabs>
          <w:tab w:val="left" w:pos="0"/>
        </w:tabs>
        <w:suppressAutoHyphens/>
        <w:spacing w:line="240" w:lineRule="atLeast"/>
        <w:ind w:left="720"/>
        <w:jc w:val="both"/>
        <w:rPr>
          <w:rFonts w:ascii="Verdana" w:hAnsi="Verdana"/>
          <w:sz w:val="20"/>
          <w:szCs w:val="20"/>
        </w:rPr>
      </w:pPr>
      <w:r w:rsidRPr="00D457DA">
        <w:rPr>
          <w:rFonts w:ascii="Verdana" w:hAnsi="Verdana"/>
          <w:sz w:val="20"/>
          <w:szCs w:val="20"/>
        </w:rPr>
        <w:t>c] Sewer</w:t>
      </w:r>
      <w:r w:rsidR="001D5761">
        <w:rPr>
          <w:rFonts w:ascii="Verdana" w:hAnsi="Verdana"/>
          <w:sz w:val="20"/>
          <w:szCs w:val="20"/>
        </w:rPr>
        <w:t>---------------------------------------------</w:t>
      </w:r>
      <w:r w:rsidR="008826CB">
        <w:rPr>
          <w:rFonts w:ascii="Verdana" w:hAnsi="Verdana"/>
          <w:sz w:val="20"/>
          <w:szCs w:val="20"/>
        </w:rPr>
        <w:t>-</w:t>
      </w:r>
      <w:r w:rsidR="000354EB">
        <w:rPr>
          <w:rFonts w:ascii="Verdana" w:hAnsi="Verdana"/>
          <w:sz w:val="20"/>
          <w:szCs w:val="20"/>
        </w:rPr>
        <w:t xml:space="preserve"> Keith Stoker</w:t>
      </w:r>
      <w:r w:rsidR="001D5761">
        <w:rPr>
          <w:rFonts w:ascii="Verdana" w:hAnsi="Verdana"/>
          <w:sz w:val="20"/>
          <w:szCs w:val="20"/>
        </w:rPr>
        <w:tab/>
      </w:r>
      <w:r w:rsidR="008826CB">
        <w:rPr>
          <w:rFonts w:ascii="Verdana" w:hAnsi="Verdana"/>
          <w:sz w:val="20"/>
          <w:szCs w:val="20"/>
        </w:rPr>
        <w:t>-------</w:t>
      </w:r>
      <w:r w:rsidR="001D5761">
        <w:rPr>
          <w:rFonts w:ascii="Verdana" w:hAnsi="Verdana"/>
          <w:sz w:val="20"/>
          <w:szCs w:val="20"/>
        </w:rPr>
        <w:tab/>
      </w:r>
      <w:r w:rsidR="004C248C">
        <w:rPr>
          <w:rFonts w:ascii="Verdana" w:hAnsi="Verdana"/>
          <w:sz w:val="20"/>
          <w:szCs w:val="20"/>
        </w:rPr>
        <w:t>Thomas Capp</w:t>
      </w:r>
    </w:p>
    <w:p w14:paraId="19E2DFBB" w14:textId="77777777" w:rsidR="00DC0F9A" w:rsidRDefault="00DC0F9A" w:rsidP="002771BF">
      <w:pPr>
        <w:tabs>
          <w:tab w:val="left" w:pos="0"/>
        </w:tabs>
        <w:suppressAutoHyphens/>
        <w:spacing w:line="240" w:lineRule="atLeast"/>
        <w:jc w:val="both"/>
        <w:rPr>
          <w:rFonts w:ascii="Verdana" w:hAnsi="Verdana"/>
          <w:sz w:val="20"/>
          <w:szCs w:val="20"/>
        </w:rPr>
      </w:pPr>
    </w:p>
    <w:p w14:paraId="00D6BAFE" w14:textId="36FCC373" w:rsidR="00B629AF" w:rsidRDefault="000354EB" w:rsidP="00937FA2">
      <w:pPr>
        <w:tabs>
          <w:tab w:val="left" w:pos="0"/>
        </w:tabs>
        <w:suppressAutoHyphens/>
        <w:spacing w:line="240" w:lineRule="atLeast"/>
        <w:ind w:left="720"/>
        <w:jc w:val="both"/>
        <w:rPr>
          <w:rFonts w:ascii="Verdana" w:hAnsi="Verdana"/>
          <w:sz w:val="20"/>
          <w:szCs w:val="20"/>
        </w:rPr>
      </w:pPr>
      <w:r>
        <w:rPr>
          <w:rFonts w:ascii="Verdana" w:hAnsi="Verdana"/>
          <w:sz w:val="20"/>
          <w:szCs w:val="20"/>
        </w:rPr>
        <w:t>d</w:t>
      </w:r>
      <w:r w:rsidR="00B629AF">
        <w:rPr>
          <w:rFonts w:ascii="Verdana" w:hAnsi="Verdana"/>
          <w:sz w:val="20"/>
          <w:szCs w:val="20"/>
        </w:rPr>
        <w:t>] Cemetery</w:t>
      </w:r>
      <w:r w:rsidR="001D5761">
        <w:rPr>
          <w:rFonts w:ascii="Verdana" w:hAnsi="Verdana"/>
          <w:sz w:val="20"/>
          <w:szCs w:val="20"/>
        </w:rPr>
        <w:t>-----------------------------------------</w:t>
      </w:r>
      <w:r w:rsidR="008826CB">
        <w:rPr>
          <w:rFonts w:ascii="Verdana" w:hAnsi="Verdana"/>
          <w:sz w:val="20"/>
          <w:szCs w:val="20"/>
        </w:rPr>
        <w:t>-</w:t>
      </w:r>
      <w:r>
        <w:rPr>
          <w:rFonts w:ascii="Verdana" w:hAnsi="Verdana"/>
          <w:sz w:val="20"/>
          <w:szCs w:val="20"/>
        </w:rPr>
        <w:t xml:space="preserve"> </w:t>
      </w:r>
      <w:r w:rsidR="001973BF">
        <w:rPr>
          <w:rFonts w:ascii="Verdana" w:hAnsi="Verdana"/>
          <w:sz w:val="20"/>
          <w:szCs w:val="20"/>
        </w:rPr>
        <w:t>D</w:t>
      </w:r>
      <w:r w:rsidR="00AB6724">
        <w:rPr>
          <w:rFonts w:ascii="Verdana" w:hAnsi="Verdana"/>
          <w:sz w:val="20"/>
          <w:szCs w:val="20"/>
        </w:rPr>
        <w:t>a</w:t>
      </w:r>
      <w:r w:rsidR="001973BF">
        <w:rPr>
          <w:rFonts w:ascii="Verdana" w:hAnsi="Verdana"/>
          <w:sz w:val="20"/>
          <w:szCs w:val="20"/>
        </w:rPr>
        <w:t>nny Curtis</w:t>
      </w:r>
      <w:r w:rsidR="001D5761">
        <w:rPr>
          <w:rFonts w:ascii="Verdana" w:hAnsi="Verdana"/>
          <w:sz w:val="20"/>
          <w:szCs w:val="20"/>
        </w:rPr>
        <w:tab/>
      </w:r>
      <w:r w:rsidR="008826CB">
        <w:rPr>
          <w:rFonts w:ascii="Verdana" w:hAnsi="Verdana"/>
          <w:sz w:val="20"/>
          <w:szCs w:val="20"/>
        </w:rPr>
        <w:t>-------</w:t>
      </w:r>
      <w:r w:rsidR="001D5761">
        <w:rPr>
          <w:rFonts w:ascii="Verdana" w:hAnsi="Verdana"/>
          <w:sz w:val="20"/>
          <w:szCs w:val="20"/>
        </w:rPr>
        <w:tab/>
      </w:r>
      <w:r>
        <w:rPr>
          <w:rFonts w:ascii="Verdana" w:hAnsi="Verdana"/>
          <w:sz w:val="20"/>
          <w:szCs w:val="20"/>
        </w:rPr>
        <w:t>David Brenneman</w:t>
      </w:r>
    </w:p>
    <w:p w14:paraId="7D190A71" w14:textId="7B342E7D" w:rsidR="00506616" w:rsidRDefault="000354EB" w:rsidP="00D77BF3">
      <w:pPr>
        <w:pStyle w:val="ListParagraph"/>
        <w:numPr>
          <w:ilvl w:val="0"/>
          <w:numId w:val="5"/>
        </w:numPr>
        <w:suppressAutoHyphens/>
        <w:spacing w:line="240" w:lineRule="atLeast"/>
        <w:ind w:left="720" w:firstLine="360"/>
        <w:jc w:val="both"/>
        <w:rPr>
          <w:rFonts w:ascii="Verdana" w:hAnsi="Verdana"/>
          <w:sz w:val="20"/>
          <w:szCs w:val="20"/>
        </w:rPr>
      </w:pPr>
      <w:r w:rsidRPr="00D77BF3">
        <w:rPr>
          <w:rFonts w:ascii="Verdana" w:hAnsi="Verdana"/>
          <w:sz w:val="20"/>
          <w:szCs w:val="20"/>
        </w:rPr>
        <w:t>Information Board Pricing</w:t>
      </w:r>
      <w:r w:rsidR="00643594">
        <w:rPr>
          <w:rFonts w:ascii="Verdana" w:hAnsi="Verdana"/>
          <w:sz w:val="20"/>
          <w:szCs w:val="20"/>
        </w:rPr>
        <w:t xml:space="preserve"> – Being presented to Cemetery Board</w:t>
      </w:r>
    </w:p>
    <w:p w14:paraId="0881AD15" w14:textId="77777777" w:rsidR="00643594" w:rsidRPr="00643594" w:rsidRDefault="00643594" w:rsidP="00643594">
      <w:pPr>
        <w:tabs>
          <w:tab w:val="left" w:pos="-720"/>
        </w:tabs>
        <w:suppressAutoHyphens/>
        <w:spacing w:line="240" w:lineRule="atLeast"/>
        <w:rPr>
          <w:rFonts w:ascii="Verdana" w:hAnsi="Verdana"/>
          <w:b/>
          <w:bCs/>
          <w:sz w:val="22"/>
          <w:szCs w:val="22"/>
          <w:u w:val="single"/>
        </w:rPr>
      </w:pPr>
    </w:p>
    <w:p w14:paraId="282A7E75" w14:textId="3670475A" w:rsidR="00F465FF" w:rsidRPr="00D77BF3" w:rsidRDefault="000354EB" w:rsidP="00161B42">
      <w:pPr>
        <w:tabs>
          <w:tab w:val="left" w:pos="0"/>
        </w:tabs>
        <w:suppressAutoHyphens/>
        <w:spacing w:line="240" w:lineRule="atLeast"/>
        <w:ind w:left="720"/>
        <w:jc w:val="both"/>
        <w:rPr>
          <w:rFonts w:ascii="Verdana" w:hAnsi="Verdana"/>
          <w:sz w:val="20"/>
          <w:szCs w:val="20"/>
        </w:rPr>
      </w:pPr>
      <w:r>
        <w:rPr>
          <w:rFonts w:ascii="Verdana" w:hAnsi="Verdana"/>
          <w:sz w:val="20"/>
          <w:szCs w:val="20"/>
        </w:rPr>
        <w:t>e</w:t>
      </w:r>
      <w:r w:rsidR="00B629AF" w:rsidRPr="00D457DA">
        <w:rPr>
          <w:rFonts w:ascii="Verdana" w:hAnsi="Verdana"/>
          <w:sz w:val="20"/>
          <w:szCs w:val="20"/>
        </w:rPr>
        <w:t>]</w:t>
      </w:r>
      <w:r w:rsidR="00B629AF">
        <w:rPr>
          <w:rFonts w:ascii="Verdana" w:hAnsi="Verdana"/>
          <w:sz w:val="20"/>
          <w:szCs w:val="20"/>
        </w:rPr>
        <w:t xml:space="preserve"> Public Safety</w:t>
      </w:r>
      <w:r w:rsidR="001D5761">
        <w:rPr>
          <w:rFonts w:ascii="Verdana" w:hAnsi="Verdana"/>
          <w:sz w:val="20"/>
          <w:szCs w:val="20"/>
        </w:rPr>
        <w:t>--------------------------------------</w:t>
      </w:r>
      <w:r w:rsidR="00CC4A28">
        <w:rPr>
          <w:rFonts w:ascii="Verdana" w:hAnsi="Verdana"/>
          <w:sz w:val="20"/>
          <w:szCs w:val="20"/>
        </w:rPr>
        <w:t>-</w:t>
      </w:r>
      <w:r w:rsidR="006C57C0">
        <w:rPr>
          <w:rFonts w:ascii="Verdana" w:hAnsi="Verdana"/>
          <w:sz w:val="20"/>
          <w:szCs w:val="20"/>
        </w:rPr>
        <w:t>Jerome Mitzner</w:t>
      </w:r>
      <w:r w:rsidR="008826CB">
        <w:rPr>
          <w:rFonts w:ascii="Verdana" w:hAnsi="Verdana"/>
          <w:sz w:val="20"/>
          <w:szCs w:val="20"/>
        </w:rPr>
        <w:t>------</w:t>
      </w:r>
      <w:r w:rsidR="001973BF">
        <w:rPr>
          <w:rFonts w:ascii="Verdana" w:hAnsi="Verdana"/>
          <w:sz w:val="20"/>
          <w:szCs w:val="20"/>
        </w:rPr>
        <w:t xml:space="preserve"> </w:t>
      </w:r>
      <w:r w:rsidR="006C57C0">
        <w:rPr>
          <w:rFonts w:ascii="Verdana" w:hAnsi="Verdana"/>
          <w:sz w:val="20"/>
          <w:szCs w:val="20"/>
        </w:rPr>
        <w:t>Keith Stoker</w:t>
      </w:r>
    </w:p>
    <w:p w14:paraId="315A2D8F" w14:textId="491B73E6" w:rsidR="00F673B5" w:rsidRDefault="008826CB" w:rsidP="000354EB">
      <w:pPr>
        <w:tabs>
          <w:tab w:val="left" w:pos="0"/>
        </w:tabs>
        <w:suppressAutoHyphens/>
        <w:spacing w:line="240" w:lineRule="atLeast"/>
        <w:jc w:val="both"/>
        <w:rPr>
          <w:rFonts w:ascii="Verdana" w:hAnsi="Verdana"/>
          <w:sz w:val="20"/>
          <w:szCs w:val="20"/>
        </w:rPr>
      </w:pPr>
      <w:r>
        <w:rPr>
          <w:rFonts w:ascii="Verdana" w:hAnsi="Verdana"/>
          <w:sz w:val="20"/>
          <w:szCs w:val="20"/>
        </w:rPr>
        <w:t xml:space="preserve">          </w:t>
      </w:r>
      <w:r w:rsidR="000354EB">
        <w:rPr>
          <w:rFonts w:ascii="Verdana" w:hAnsi="Verdana"/>
          <w:sz w:val="20"/>
          <w:szCs w:val="20"/>
        </w:rPr>
        <w:t>f</w:t>
      </w:r>
      <w:r w:rsidR="001B3508">
        <w:rPr>
          <w:rFonts w:ascii="Verdana" w:hAnsi="Verdana"/>
          <w:sz w:val="20"/>
          <w:szCs w:val="20"/>
        </w:rPr>
        <w:t>]</w:t>
      </w:r>
      <w:r>
        <w:rPr>
          <w:rFonts w:ascii="Verdana" w:hAnsi="Verdana"/>
          <w:sz w:val="20"/>
          <w:szCs w:val="20"/>
        </w:rPr>
        <w:t xml:space="preserve"> </w:t>
      </w:r>
      <w:r w:rsidR="00B629AF">
        <w:rPr>
          <w:rFonts w:ascii="Verdana" w:hAnsi="Verdana"/>
          <w:sz w:val="20"/>
          <w:szCs w:val="20"/>
        </w:rPr>
        <w:t>Community Building</w:t>
      </w:r>
      <w:r w:rsidR="001D5761">
        <w:rPr>
          <w:rFonts w:ascii="Verdana" w:hAnsi="Verdana"/>
          <w:sz w:val="20"/>
          <w:szCs w:val="20"/>
        </w:rPr>
        <w:t>-------------------------</w:t>
      </w:r>
      <w:r>
        <w:rPr>
          <w:rFonts w:ascii="Verdana" w:hAnsi="Verdana"/>
          <w:sz w:val="20"/>
          <w:szCs w:val="20"/>
        </w:rPr>
        <w:t>--</w:t>
      </w:r>
      <w:r w:rsidR="001D5761">
        <w:rPr>
          <w:rFonts w:ascii="Verdana" w:hAnsi="Verdana"/>
          <w:sz w:val="20"/>
          <w:szCs w:val="20"/>
        </w:rPr>
        <w:t>-</w:t>
      </w:r>
      <w:r w:rsidR="000354EB">
        <w:rPr>
          <w:rFonts w:ascii="Verdana" w:hAnsi="Verdana"/>
          <w:sz w:val="20"/>
          <w:szCs w:val="20"/>
        </w:rPr>
        <w:t>--- David Brenneman</w:t>
      </w:r>
      <w:r w:rsidR="00554BF6">
        <w:rPr>
          <w:rFonts w:ascii="Verdana" w:hAnsi="Verdana"/>
          <w:sz w:val="20"/>
          <w:szCs w:val="20"/>
        </w:rPr>
        <w:t xml:space="preserve"> </w:t>
      </w:r>
      <w:r w:rsidR="0052191D">
        <w:rPr>
          <w:rFonts w:ascii="Verdana" w:hAnsi="Verdana"/>
          <w:sz w:val="20"/>
          <w:szCs w:val="20"/>
        </w:rPr>
        <w:t>--</w:t>
      </w:r>
      <w:r>
        <w:rPr>
          <w:rFonts w:ascii="Verdana" w:hAnsi="Verdana"/>
          <w:sz w:val="20"/>
          <w:szCs w:val="20"/>
        </w:rPr>
        <w:t>----</w:t>
      </w:r>
      <w:r w:rsidR="000354EB">
        <w:rPr>
          <w:rFonts w:ascii="Verdana" w:hAnsi="Verdana"/>
          <w:sz w:val="20"/>
          <w:szCs w:val="20"/>
        </w:rPr>
        <w:t xml:space="preserve"> Tommy Capp</w:t>
      </w:r>
    </w:p>
    <w:p w14:paraId="3D3A0D4E" w14:textId="77777777" w:rsidR="00161B42" w:rsidRDefault="00161B42" w:rsidP="000354EB">
      <w:pPr>
        <w:tabs>
          <w:tab w:val="left" w:pos="0"/>
        </w:tabs>
        <w:suppressAutoHyphens/>
        <w:spacing w:line="240" w:lineRule="atLeast"/>
        <w:jc w:val="both"/>
        <w:rPr>
          <w:rFonts w:ascii="Verdana" w:hAnsi="Verdana"/>
          <w:sz w:val="20"/>
          <w:szCs w:val="20"/>
        </w:rPr>
      </w:pPr>
    </w:p>
    <w:p w14:paraId="6BED07BF" w14:textId="7C610CA3" w:rsidR="00F673B5" w:rsidRPr="00F673B5" w:rsidRDefault="00F673B5" w:rsidP="00F673B5">
      <w:pPr>
        <w:pStyle w:val="ListParagraph"/>
        <w:ind w:left="1440" w:hanging="720"/>
        <w:rPr>
          <w:rFonts w:ascii="Verdana" w:hAnsi="Verdana"/>
          <w:sz w:val="20"/>
          <w:szCs w:val="20"/>
        </w:rPr>
      </w:pPr>
      <w:r w:rsidRPr="00F673B5">
        <w:rPr>
          <w:rFonts w:ascii="Verdana" w:hAnsi="Verdana"/>
          <w:sz w:val="20"/>
          <w:szCs w:val="20"/>
        </w:rPr>
        <w:t>g] Employee Relations &amp; Training------------------- Danny Curtis ------</w:t>
      </w:r>
      <w:r w:rsidRPr="00F673B5">
        <w:rPr>
          <w:rFonts w:ascii="Verdana" w:hAnsi="Verdana"/>
          <w:sz w:val="20"/>
          <w:szCs w:val="20"/>
        </w:rPr>
        <w:tab/>
        <w:t>Jerome Mitzner</w:t>
      </w:r>
    </w:p>
    <w:p w14:paraId="3A47306E" w14:textId="4F3CF499" w:rsidR="00D11358" w:rsidRPr="00DC0F9A" w:rsidRDefault="00F673B5" w:rsidP="007C6425">
      <w:pPr>
        <w:pStyle w:val="ListParagraph"/>
        <w:numPr>
          <w:ilvl w:val="0"/>
          <w:numId w:val="5"/>
        </w:numPr>
        <w:tabs>
          <w:tab w:val="left" w:pos="0"/>
        </w:tabs>
        <w:suppressAutoHyphens/>
        <w:spacing w:line="240" w:lineRule="atLeast"/>
        <w:jc w:val="both"/>
        <w:rPr>
          <w:rFonts w:ascii="Verdana" w:hAnsi="Verdana"/>
          <w:sz w:val="20"/>
          <w:szCs w:val="20"/>
        </w:rPr>
      </w:pPr>
      <w:r w:rsidRPr="00DC0F9A">
        <w:rPr>
          <w:rFonts w:ascii="Verdana" w:hAnsi="Verdana"/>
          <w:sz w:val="20"/>
          <w:szCs w:val="20"/>
        </w:rPr>
        <w:t>Article G. Discipline of the Personnel Policies and Guidelines City of La Cygne, KS</w:t>
      </w:r>
    </w:p>
    <w:p w14:paraId="291FC3F9" w14:textId="77777777" w:rsidR="00C74F46" w:rsidRDefault="000354EB" w:rsidP="000354EB">
      <w:pPr>
        <w:tabs>
          <w:tab w:val="left" w:pos="0"/>
        </w:tabs>
        <w:suppressAutoHyphens/>
        <w:spacing w:line="240" w:lineRule="atLeast"/>
        <w:jc w:val="both"/>
        <w:rPr>
          <w:rFonts w:ascii="Verdana" w:hAnsi="Verdana"/>
          <w:sz w:val="20"/>
          <w:szCs w:val="20"/>
        </w:rPr>
      </w:pPr>
      <w:r>
        <w:rPr>
          <w:rFonts w:ascii="Verdana" w:hAnsi="Verdana"/>
          <w:sz w:val="20"/>
          <w:szCs w:val="20"/>
        </w:rPr>
        <w:tab/>
      </w:r>
    </w:p>
    <w:p w14:paraId="0617F45D" w14:textId="42ADE0B4" w:rsidR="000354EB" w:rsidRDefault="00C74F46" w:rsidP="000354EB">
      <w:pPr>
        <w:tabs>
          <w:tab w:val="left" w:pos="0"/>
        </w:tabs>
        <w:suppressAutoHyphens/>
        <w:spacing w:line="240" w:lineRule="atLeast"/>
        <w:jc w:val="both"/>
        <w:rPr>
          <w:rFonts w:ascii="Verdana" w:hAnsi="Verdana"/>
          <w:sz w:val="20"/>
          <w:szCs w:val="20"/>
        </w:rPr>
      </w:pPr>
      <w:r>
        <w:rPr>
          <w:rFonts w:ascii="Verdana" w:hAnsi="Verdana"/>
          <w:sz w:val="20"/>
          <w:szCs w:val="20"/>
        </w:rPr>
        <w:tab/>
      </w:r>
      <w:r w:rsidR="000354EB">
        <w:rPr>
          <w:rFonts w:ascii="Verdana" w:hAnsi="Verdana"/>
          <w:sz w:val="20"/>
          <w:szCs w:val="20"/>
        </w:rPr>
        <w:t>h] Park ----------------------------------------------- David Brenneman</w:t>
      </w:r>
    </w:p>
    <w:p w14:paraId="409FE8E4" w14:textId="4F327EB0" w:rsidR="00912DDD" w:rsidRPr="00912DDD" w:rsidRDefault="00643594" w:rsidP="007E29A0">
      <w:pPr>
        <w:pStyle w:val="ListParagraph"/>
        <w:numPr>
          <w:ilvl w:val="0"/>
          <w:numId w:val="6"/>
        </w:numPr>
        <w:tabs>
          <w:tab w:val="left" w:pos="0"/>
        </w:tabs>
        <w:suppressAutoHyphens/>
        <w:spacing w:line="240" w:lineRule="atLeast"/>
        <w:jc w:val="both"/>
        <w:rPr>
          <w:rFonts w:ascii="Verdana" w:hAnsi="Verdana"/>
          <w:sz w:val="20"/>
          <w:szCs w:val="20"/>
        </w:rPr>
      </w:pPr>
      <w:r>
        <w:rPr>
          <w:rFonts w:ascii="Verdana" w:hAnsi="Verdana"/>
          <w:sz w:val="20"/>
          <w:szCs w:val="20"/>
        </w:rPr>
        <w:t xml:space="preserve">Workshop </w:t>
      </w:r>
      <w:r w:rsidR="00DC0F9A">
        <w:rPr>
          <w:rFonts w:ascii="Verdana" w:hAnsi="Verdana"/>
          <w:sz w:val="20"/>
          <w:szCs w:val="20"/>
        </w:rPr>
        <w:t>for the city council and Lincoln Township (tabled for Fall after season ends)</w:t>
      </w:r>
    </w:p>
    <w:p w14:paraId="6E110B18" w14:textId="77777777" w:rsidR="00D77BF3" w:rsidRDefault="00D77BF3" w:rsidP="00D309CA">
      <w:pPr>
        <w:tabs>
          <w:tab w:val="left" w:pos="0"/>
        </w:tabs>
        <w:suppressAutoHyphens/>
        <w:spacing w:line="240" w:lineRule="atLeast"/>
        <w:jc w:val="both"/>
        <w:rPr>
          <w:rFonts w:ascii="Verdana" w:hAnsi="Verdana"/>
          <w:sz w:val="20"/>
          <w:szCs w:val="20"/>
        </w:rPr>
      </w:pPr>
    </w:p>
    <w:p w14:paraId="1B3DDB93" w14:textId="2541F2EC" w:rsidR="004A7D9D" w:rsidRPr="00D309CA" w:rsidRDefault="000354EB" w:rsidP="00D309CA">
      <w:pPr>
        <w:tabs>
          <w:tab w:val="left" w:pos="0"/>
        </w:tabs>
        <w:suppressAutoHyphens/>
        <w:spacing w:line="240" w:lineRule="atLeast"/>
        <w:jc w:val="both"/>
        <w:rPr>
          <w:rFonts w:ascii="Verdana" w:hAnsi="Verdana"/>
          <w:sz w:val="20"/>
          <w:szCs w:val="20"/>
        </w:rPr>
      </w:pPr>
      <w:r>
        <w:rPr>
          <w:rFonts w:ascii="Verdana" w:hAnsi="Verdana"/>
          <w:sz w:val="20"/>
          <w:szCs w:val="20"/>
        </w:rPr>
        <w:tab/>
      </w:r>
      <w:r w:rsidR="00681C6D">
        <w:rPr>
          <w:rFonts w:ascii="Verdana" w:hAnsi="Verdana"/>
          <w:sz w:val="20"/>
          <w:szCs w:val="20"/>
        </w:rPr>
        <w:tab/>
      </w:r>
      <w:r w:rsidR="00681C6D">
        <w:rPr>
          <w:rFonts w:ascii="Verdana" w:hAnsi="Verdana"/>
          <w:sz w:val="20"/>
          <w:szCs w:val="20"/>
        </w:rPr>
        <w:tab/>
      </w:r>
      <w:r w:rsidR="004A7D9D">
        <w:rPr>
          <w:rFonts w:ascii="Verdana" w:hAnsi="Verdana"/>
          <w:b/>
          <w:sz w:val="20"/>
          <w:szCs w:val="20"/>
        </w:rPr>
        <w:tab/>
      </w:r>
      <w:r w:rsidR="004A7D9D">
        <w:rPr>
          <w:rFonts w:ascii="Verdana" w:hAnsi="Verdana"/>
          <w:b/>
          <w:sz w:val="20"/>
          <w:szCs w:val="20"/>
        </w:rPr>
        <w:tab/>
      </w:r>
    </w:p>
    <w:p w14:paraId="2F1D47B5" w14:textId="77777777" w:rsidR="00223FA8" w:rsidRPr="00655F39" w:rsidRDefault="008822CC" w:rsidP="00223FA8">
      <w:pPr>
        <w:tabs>
          <w:tab w:val="left" w:pos="0"/>
        </w:tabs>
        <w:suppressAutoHyphens/>
        <w:spacing w:line="240" w:lineRule="atLeast"/>
        <w:rPr>
          <w:rFonts w:ascii="Verdana" w:hAnsi="Verdana"/>
          <w:b/>
          <w:bCs/>
          <w:sz w:val="22"/>
          <w:szCs w:val="22"/>
          <w:u w:val="single"/>
        </w:rPr>
      </w:pPr>
      <w:r w:rsidRPr="00655F39">
        <w:rPr>
          <w:rFonts w:ascii="Verdana" w:hAnsi="Verdana"/>
          <w:b/>
          <w:sz w:val="22"/>
          <w:szCs w:val="22"/>
        </w:rPr>
        <w:t>8</w:t>
      </w:r>
      <w:r w:rsidR="00223FA8" w:rsidRPr="00655F39">
        <w:rPr>
          <w:rFonts w:ascii="Verdana" w:hAnsi="Verdana"/>
          <w:b/>
          <w:sz w:val="22"/>
          <w:szCs w:val="22"/>
        </w:rPr>
        <w:t>)</w:t>
      </w:r>
      <w:r w:rsidR="00223FA8" w:rsidRPr="00655F39">
        <w:rPr>
          <w:rFonts w:ascii="Verdana" w:hAnsi="Verdana"/>
          <w:sz w:val="22"/>
          <w:szCs w:val="22"/>
        </w:rPr>
        <w:tab/>
      </w:r>
      <w:r w:rsidR="00223FA8" w:rsidRPr="00655F39">
        <w:rPr>
          <w:rFonts w:ascii="Verdana" w:hAnsi="Verdana"/>
          <w:b/>
          <w:bCs/>
          <w:sz w:val="22"/>
          <w:szCs w:val="22"/>
          <w:u w:val="single"/>
        </w:rPr>
        <w:t>SPECIAL COMMITTEE REPORTS:</w:t>
      </w:r>
    </w:p>
    <w:p w14:paraId="1154B22A" w14:textId="77777777" w:rsidR="00223FA8" w:rsidRDefault="00223FA8" w:rsidP="00223FA8">
      <w:pPr>
        <w:tabs>
          <w:tab w:val="left" w:pos="0"/>
        </w:tabs>
        <w:suppressAutoHyphens/>
        <w:spacing w:line="240" w:lineRule="atLeast"/>
        <w:rPr>
          <w:rFonts w:ascii="Verdana" w:hAnsi="Verdana"/>
        </w:rPr>
      </w:pPr>
      <w:r w:rsidRPr="00080C8E">
        <w:rPr>
          <w:rFonts w:ascii="Verdana" w:hAnsi="Verdana"/>
        </w:rPr>
        <w:tab/>
      </w:r>
    </w:p>
    <w:p w14:paraId="5F974638" w14:textId="13A393F9" w:rsidR="00F465FF" w:rsidRDefault="00395C35" w:rsidP="00883039">
      <w:pPr>
        <w:tabs>
          <w:tab w:val="left" w:pos="0"/>
        </w:tabs>
        <w:suppressAutoHyphens/>
        <w:spacing w:line="240" w:lineRule="atLeast"/>
        <w:rPr>
          <w:rFonts w:ascii="Verdana" w:hAnsi="Verdana"/>
          <w:sz w:val="20"/>
          <w:szCs w:val="20"/>
        </w:rPr>
      </w:pPr>
      <w:r>
        <w:rPr>
          <w:rFonts w:ascii="Verdana" w:hAnsi="Verdana"/>
          <w:sz w:val="20"/>
          <w:szCs w:val="20"/>
        </w:rPr>
        <w:tab/>
      </w:r>
      <w:r w:rsidR="00223FA8" w:rsidRPr="00D457DA">
        <w:rPr>
          <w:rFonts w:ascii="Verdana" w:hAnsi="Verdana"/>
          <w:sz w:val="20"/>
          <w:szCs w:val="20"/>
        </w:rPr>
        <w:t>a]</w:t>
      </w:r>
      <w:r w:rsidR="00223FA8">
        <w:rPr>
          <w:rFonts w:ascii="Verdana" w:hAnsi="Verdana"/>
          <w:sz w:val="20"/>
          <w:szCs w:val="20"/>
        </w:rPr>
        <w:t xml:space="preserve"> </w:t>
      </w:r>
      <w:r w:rsidR="00A565BA">
        <w:rPr>
          <w:rFonts w:ascii="Verdana" w:hAnsi="Verdana"/>
          <w:sz w:val="20"/>
          <w:szCs w:val="20"/>
        </w:rPr>
        <w:t>Emergency Management</w:t>
      </w:r>
      <w:r w:rsidR="002C25C4">
        <w:rPr>
          <w:rFonts w:ascii="Verdana" w:hAnsi="Verdana"/>
          <w:sz w:val="20"/>
          <w:szCs w:val="20"/>
        </w:rPr>
        <w:t xml:space="preserve"> </w:t>
      </w:r>
      <w:r w:rsidR="00F465FF">
        <w:rPr>
          <w:rFonts w:ascii="Verdana" w:hAnsi="Verdana"/>
          <w:sz w:val="20"/>
          <w:szCs w:val="20"/>
        </w:rPr>
        <w:t>–</w:t>
      </w:r>
      <w:r w:rsidR="002C25C4">
        <w:rPr>
          <w:rFonts w:ascii="Verdana" w:hAnsi="Verdana"/>
          <w:sz w:val="20"/>
          <w:szCs w:val="20"/>
        </w:rPr>
        <w:t xml:space="preserve"> None</w:t>
      </w:r>
    </w:p>
    <w:p w14:paraId="7943ACB4" w14:textId="014217CA" w:rsidR="00C577C2" w:rsidRDefault="00C1289D" w:rsidP="00883039">
      <w:pPr>
        <w:tabs>
          <w:tab w:val="left" w:pos="0"/>
        </w:tabs>
        <w:suppressAutoHyphens/>
        <w:spacing w:line="240" w:lineRule="atLeast"/>
        <w:rPr>
          <w:rFonts w:ascii="Verdana" w:hAnsi="Verdana"/>
          <w:sz w:val="20"/>
          <w:szCs w:val="20"/>
        </w:rPr>
      </w:pPr>
      <w:r>
        <w:rPr>
          <w:rFonts w:ascii="Verdana" w:hAnsi="Verdana"/>
          <w:sz w:val="20"/>
          <w:szCs w:val="20"/>
        </w:rPr>
        <w:t xml:space="preserve"> </w:t>
      </w:r>
    </w:p>
    <w:p w14:paraId="0B61FE8F" w14:textId="010F45FF" w:rsidR="0017058D" w:rsidRDefault="001973BF" w:rsidP="00883039">
      <w:pPr>
        <w:tabs>
          <w:tab w:val="left" w:pos="0"/>
        </w:tabs>
        <w:suppressAutoHyphens/>
        <w:spacing w:line="240" w:lineRule="atLeast"/>
        <w:rPr>
          <w:rFonts w:ascii="Verdana" w:hAnsi="Verdana"/>
          <w:sz w:val="20"/>
          <w:szCs w:val="20"/>
        </w:rPr>
      </w:pPr>
      <w:r>
        <w:rPr>
          <w:rFonts w:ascii="Verdana" w:hAnsi="Verdana"/>
          <w:sz w:val="20"/>
          <w:szCs w:val="20"/>
        </w:rPr>
        <w:tab/>
        <w:t xml:space="preserve">b] </w:t>
      </w:r>
      <w:r w:rsidR="00912DDD">
        <w:rPr>
          <w:rFonts w:ascii="Verdana" w:hAnsi="Verdana"/>
          <w:sz w:val="20"/>
          <w:szCs w:val="20"/>
        </w:rPr>
        <w:t>Chamber of Commerce</w:t>
      </w:r>
      <w:r w:rsidR="002C25C4">
        <w:rPr>
          <w:rFonts w:ascii="Verdana" w:hAnsi="Verdana"/>
          <w:sz w:val="20"/>
          <w:szCs w:val="20"/>
        </w:rPr>
        <w:t xml:space="preserve"> </w:t>
      </w:r>
      <w:r w:rsidR="00912DDD">
        <w:rPr>
          <w:rFonts w:ascii="Verdana" w:hAnsi="Verdana"/>
          <w:sz w:val="20"/>
          <w:szCs w:val="20"/>
        </w:rPr>
        <w:t>–</w:t>
      </w:r>
      <w:r w:rsidR="002C25C4">
        <w:rPr>
          <w:rFonts w:ascii="Verdana" w:hAnsi="Verdana"/>
          <w:sz w:val="20"/>
          <w:szCs w:val="20"/>
        </w:rPr>
        <w:t xml:space="preserve"> </w:t>
      </w:r>
      <w:r w:rsidR="00174206">
        <w:rPr>
          <w:rFonts w:ascii="Verdana" w:hAnsi="Verdana"/>
          <w:sz w:val="20"/>
          <w:szCs w:val="20"/>
        </w:rPr>
        <w:t>Met today to discuss the following events:</w:t>
      </w:r>
    </w:p>
    <w:p w14:paraId="41FCE755" w14:textId="20352EF2" w:rsidR="00174206" w:rsidRDefault="00174206" w:rsidP="00174206">
      <w:pPr>
        <w:pStyle w:val="ListParagraph"/>
        <w:numPr>
          <w:ilvl w:val="0"/>
          <w:numId w:val="9"/>
        </w:numPr>
        <w:tabs>
          <w:tab w:val="left" w:pos="0"/>
        </w:tabs>
        <w:suppressAutoHyphens/>
        <w:spacing w:line="240" w:lineRule="atLeast"/>
        <w:rPr>
          <w:rFonts w:ascii="Verdana" w:hAnsi="Verdana"/>
          <w:sz w:val="20"/>
          <w:szCs w:val="20"/>
        </w:rPr>
      </w:pPr>
      <w:r>
        <w:rPr>
          <w:rFonts w:ascii="Verdana" w:hAnsi="Verdana"/>
          <w:sz w:val="20"/>
          <w:szCs w:val="20"/>
        </w:rPr>
        <w:t>City Wide Garage Sales – September 2 &amp; 3, 2022.</w:t>
      </w:r>
    </w:p>
    <w:p w14:paraId="3356CC90" w14:textId="0866B439" w:rsidR="00174206" w:rsidRDefault="00174206" w:rsidP="00174206">
      <w:pPr>
        <w:pStyle w:val="ListParagraph"/>
        <w:numPr>
          <w:ilvl w:val="0"/>
          <w:numId w:val="9"/>
        </w:numPr>
        <w:tabs>
          <w:tab w:val="left" w:pos="0"/>
        </w:tabs>
        <w:suppressAutoHyphens/>
        <w:spacing w:line="240" w:lineRule="atLeast"/>
        <w:rPr>
          <w:rFonts w:ascii="Verdana" w:hAnsi="Verdana"/>
          <w:sz w:val="20"/>
          <w:szCs w:val="20"/>
        </w:rPr>
      </w:pPr>
      <w:r>
        <w:rPr>
          <w:rFonts w:ascii="Verdana" w:hAnsi="Verdana"/>
          <w:sz w:val="20"/>
          <w:szCs w:val="20"/>
        </w:rPr>
        <w:t>Trunk or Treat on Broadway – Friday, October 28, 2022. Time TBD.</w:t>
      </w:r>
    </w:p>
    <w:p w14:paraId="345129D4" w14:textId="2263068B" w:rsidR="00174206" w:rsidRDefault="00174206" w:rsidP="00174206">
      <w:pPr>
        <w:pStyle w:val="ListParagraph"/>
        <w:numPr>
          <w:ilvl w:val="0"/>
          <w:numId w:val="9"/>
        </w:numPr>
        <w:tabs>
          <w:tab w:val="left" w:pos="0"/>
        </w:tabs>
        <w:suppressAutoHyphens/>
        <w:spacing w:line="240" w:lineRule="atLeast"/>
        <w:rPr>
          <w:rFonts w:ascii="Verdana" w:hAnsi="Verdana"/>
          <w:sz w:val="20"/>
          <w:szCs w:val="20"/>
        </w:rPr>
      </w:pPr>
      <w:r>
        <w:rPr>
          <w:rFonts w:ascii="Verdana" w:hAnsi="Verdana"/>
          <w:sz w:val="20"/>
          <w:szCs w:val="20"/>
        </w:rPr>
        <w:t>Community Thanksgiving Dinner – tentatively looking at November 12, 2022.</w:t>
      </w:r>
    </w:p>
    <w:p w14:paraId="4BFECEFF" w14:textId="608A52B1" w:rsidR="00174206" w:rsidRPr="00174206" w:rsidRDefault="00174206" w:rsidP="00174206">
      <w:pPr>
        <w:pStyle w:val="ListParagraph"/>
        <w:numPr>
          <w:ilvl w:val="0"/>
          <w:numId w:val="9"/>
        </w:numPr>
        <w:tabs>
          <w:tab w:val="left" w:pos="0"/>
        </w:tabs>
        <w:suppressAutoHyphens/>
        <w:spacing w:line="240" w:lineRule="atLeast"/>
        <w:rPr>
          <w:rFonts w:ascii="Verdana" w:hAnsi="Verdana"/>
          <w:sz w:val="20"/>
          <w:szCs w:val="20"/>
        </w:rPr>
      </w:pPr>
      <w:r>
        <w:rPr>
          <w:rFonts w:ascii="Verdana" w:hAnsi="Verdana"/>
          <w:sz w:val="20"/>
          <w:szCs w:val="20"/>
        </w:rPr>
        <w:t>Christmas on Broadway – December 11, 2022 from 3pm – 5pm.</w:t>
      </w:r>
    </w:p>
    <w:p w14:paraId="34455F1E" w14:textId="287E2BC5" w:rsidR="00AE0733" w:rsidRDefault="00D37C43" w:rsidP="00883039">
      <w:pPr>
        <w:tabs>
          <w:tab w:val="left" w:pos="0"/>
        </w:tabs>
        <w:suppressAutoHyphens/>
        <w:spacing w:line="240" w:lineRule="atLeast"/>
        <w:rPr>
          <w:rFonts w:ascii="Verdana" w:hAnsi="Verdana"/>
          <w:sz w:val="20"/>
          <w:szCs w:val="20"/>
        </w:rPr>
      </w:pPr>
      <w:r>
        <w:rPr>
          <w:rFonts w:ascii="Verdana" w:hAnsi="Verdana"/>
          <w:sz w:val="20"/>
          <w:szCs w:val="20"/>
        </w:rPr>
        <w:t xml:space="preserve"> </w:t>
      </w:r>
    </w:p>
    <w:p w14:paraId="7794FB1B" w14:textId="7F69951B" w:rsidR="00163333" w:rsidRDefault="004C248C" w:rsidP="00DC0F9A">
      <w:pPr>
        <w:tabs>
          <w:tab w:val="left" w:pos="810"/>
        </w:tabs>
        <w:suppressAutoHyphens/>
        <w:spacing w:line="240" w:lineRule="atLeast"/>
        <w:ind w:left="720" w:hanging="720"/>
        <w:rPr>
          <w:rFonts w:ascii="Verdana" w:hAnsi="Verdana"/>
          <w:sz w:val="20"/>
          <w:szCs w:val="20"/>
        </w:rPr>
      </w:pPr>
      <w:r>
        <w:rPr>
          <w:rFonts w:ascii="Verdana" w:hAnsi="Verdana"/>
          <w:sz w:val="20"/>
          <w:szCs w:val="20"/>
        </w:rPr>
        <w:tab/>
        <w:t>c] Planning &amp; Zoning</w:t>
      </w:r>
      <w:r w:rsidR="002C25C4">
        <w:rPr>
          <w:rFonts w:ascii="Verdana" w:hAnsi="Verdana"/>
          <w:sz w:val="20"/>
          <w:szCs w:val="20"/>
        </w:rPr>
        <w:t xml:space="preserve"> </w:t>
      </w:r>
      <w:r w:rsidR="00381257">
        <w:rPr>
          <w:rFonts w:ascii="Verdana" w:hAnsi="Verdana"/>
          <w:sz w:val="20"/>
          <w:szCs w:val="20"/>
        </w:rPr>
        <w:t>–</w:t>
      </w:r>
      <w:r w:rsidR="00503BF6">
        <w:rPr>
          <w:rFonts w:ascii="Verdana" w:hAnsi="Verdana"/>
          <w:sz w:val="20"/>
          <w:szCs w:val="20"/>
        </w:rPr>
        <w:t xml:space="preserve"> </w:t>
      </w:r>
      <w:r w:rsidR="00DC0F9A">
        <w:rPr>
          <w:rFonts w:ascii="Verdana" w:hAnsi="Verdana"/>
          <w:sz w:val="20"/>
          <w:szCs w:val="20"/>
        </w:rPr>
        <w:t>Workshop for the City Council and the Planning &amp; Zoning Commission to review the current information for the Comprehensive Plan Draft. Planning &amp; Zoning Commission is available on August 30, 2022 at 6pm.</w:t>
      </w:r>
    </w:p>
    <w:p w14:paraId="108A38DA" w14:textId="7CAB811A" w:rsidR="00DC0F9A" w:rsidRPr="00DC0F9A" w:rsidRDefault="00DC0F9A" w:rsidP="00DC0F9A">
      <w:pPr>
        <w:tabs>
          <w:tab w:val="left" w:pos="810"/>
        </w:tabs>
        <w:suppressAutoHyphens/>
        <w:spacing w:line="240" w:lineRule="atLeast"/>
        <w:ind w:left="720" w:hanging="720"/>
        <w:rPr>
          <w:rFonts w:ascii="Verdana" w:hAnsi="Verdana"/>
          <w:i/>
          <w:iCs/>
          <w:sz w:val="18"/>
          <w:szCs w:val="18"/>
        </w:rPr>
      </w:pPr>
      <w:r w:rsidRPr="00DC0F9A">
        <w:rPr>
          <w:rFonts w:ascii="Verdana" w:hAnsi="Verdana"/>
          <w:i/>
          <w:iCs/>
          <w:sz w:val="18"/>
          <w:szCs w:val="18"/>
        </w:rPr>
        <w:t>Action needed: Motion for council workshop on Tuesday, August 30, 2022 at 6pm.</w:t>
      </w:r>
    </w:p>
    <w:p w14:paraId="1C8B5665" w14:textId="77777777" w:rsidR="0017058D" w:rsidRDefault="0017058D" w:rsidP="00912DDD">
      <w:pPr>
        <w:tabs>
          <w:tab w:val="left" w:pos="810"/>
        </w:tabs>
        <w:suppressAutoHyphens/>
        <w:spacing w:line="240" w:lineRule="atLeast"/>
        <w:ind w:left="720" w:hanging="720"/>
        <w:rPr>
          <w:rFonts w:ascii="Verdana" w:hAnsi="Verdana"/>
          <w:sz w:val="20"/>
          <w:szCs w:val="20"/>
        </w:rPr>
      </w:pPr>
    </w:p>
    <w:p w14:paraId="353BF954" w14:textId="0F17AEA5" w:rsidR="004C248C" w:rsidRDefault="00912DDD" w:rsidP="00912DDD">
      <w:pPr>
        <w:tabs>
          <w:tab w:val="left" w:pos="810"/>
        </w:tabs>
        <w:suppressAutoHyphens/>
        <w:spacing w:line="240" w:lineRule="atLeast"/>
        <w:ind w:left="720" w:hanging="720"/>
        <w:rPr>
          <w:rFonts w:ascii="Verdana" w:hAnsi="Verdana"/>
          <w:sz w:val="20"/>
          <w:szCs w:val="20"/>
        </w:rPr>
      </w:pPr>
      <w:r>
        <w:rPr>
          <w:rFonts w:ascii="Verdana" w:hAnsi="Verdana"/>
          <w:sz w:val="20"/>
          <w:szCs w:val="20"/>
        </w:rPr>
        <w:tab/>
        <w:t xml:space="preserve">d] Board of Zoning Appeals – </w:t>
      </w:r>
      <w:r w:rsidR="00D77BF3">
        <w:rPr>
          <w:rFonts w:ascii="Verdana" w:hAnsi="Verdana"/>
          <w:sz w:val="20"/>
          <w:szCs w:val="20"/>
        </w:rPr>
        <w:t xml:space="preserve">Planning &amp; Zoning Commission </w:t>
      </w:r>
      <w:r w:rsidR="00DC0F9A">
        <w:rPr>
          <w:rFonts w:ascii="Verdana" w:hAnsi="Verdana"/>
          <w:sz w:val="20"/>
          <w:szCs w:val="20"/>
        </w:rPr>
        <w:t>recommended Ron Wier as the Planning &amp; Zoning Commission member to serve on the Board of Zoning Appeals.</w:t>
      </w:r>
    </w:p>
    <w:p w14:paraId="256974C4" w14:textId="55C10568" w:rsidR="00503BF6" w:rsidRDefault="00503BF6" w:rsidP="00F274AD">
      <w:pPr>
        <w:tabs>
          <w:tab w:val="left" w:pos="0"/>
        </w:tabs>
        <w:suppressAutoHyphens/>
        <w:spacing w:line="240" w:lineRule="atLeast"/>
        <w:rPr>
          <w:rFonts w:ascii="Verdana" w:hAnsi="Verdana"/>
          <w:b/>
          <w:bCs/>
          <w:sz w:val="22"/>
          <w:szCs w:val="22"/>
        </w:rPr>
      </w:pPr>
    </w:p>
    <w:p w14:paraId="18CF78A7" w14:textId="4AA3AE54" w:rsidR="00814B24" w:rsidRDefault="00814B24" w:rsidP="00F274AD">
      <w:pPr>
        <w:tabs>
          <w:tab w:val="left" w:pos="0"/>
        </w:tabs>
        <w:suppressAutoHyphens/>
        <w:spacing w:line="240" w:lineRule="atLeast"/>
        <w:rPr>
          <w:rFonts w:ascii="Verdana" w:hAnsi="Verdana"/>
          <w:b/>
          <w:bCs/>
          <w:sz w:val="22"/>
          <w:szCs w:val="22"/>
        </w:rPr>
      </w:pPr>
    </w:p>
    <w:p w14:paraId="04639B1F" w14:textId="7C429620" w:rsidR="007767ED" w:rsidRDefault="007767ED" w:rsidP="00F274AD">
      <w:pPr>
        <w:tabs>
          <w:tab w:val="left" w:pos="0"/>
        </w:tabs>
        <w:suppressAutoHyphens/>
        <w:spacing w:line="240" w:lineRule="atLeast"/>
        <w:rPr>
          <w:rFonts w:ascii="Verdana" w:hAnsi="Verdana"/>
          <w:b/>
          <w:bCs/>
          <w:sz w:val="22"/>
          <w:szCs w:val="22"/>
        </w:rPr>
      </w:pPr>
    </w:p>
    <w:p w14:paraId="21864DBA" w14:textId="710B59E3" w:rsidR="007767ED" w:rsidRDefault="007767ED" w:rsidP="00F274AD">
      <w:pPr>
        <w:tabs>
          <w:tab w:val="left" w:pos="0"/>
        </w:tabs>
        <w:suppressAutoHyphens/>
        <w:spacing w:line="240" w:lineRule="atLeast"/>
        <w:rPr>
          <w:rFonts w:ascii="Verdana" w:hAnsi="Verdana"/>
          <w:b/>
          <w:bCs/>
          <w:sz w:val="22"/>
          <w:szCs w:val="22"/>
        </w:rPr>
      </w:pPr>
    </w:p>
    <w:p w14:paraId="5B845745" w14:textId="77777777" w:rsidR="00144DE2" w:rsidRDefault="00144DE2" w:rsidP="00F274AD">
      <w:pPr>
        <w:tabs>
          <w:tab w:val="left" w:pos="0"/>
        </w:tabs>
        <w:suppressAutoHyphens/>
        <w:spacing w:line="240" w:lineRule="atLeast"/>
        <w:rPr>
          <w:rFonts w:ascii="Verdana" w:hAnsi="Verdana"/>
          <w:b/>
          <w:bCs/>
          <w:sz w:val="22"/>
          <w:szCs w:val="22"/>
        </w:rPr>
      </w:pPr>
    </w:p>
    <w:p w14:paraId="2215E1E4" w14:textId="0445BE72" w:rsidR="00F274AD" w:rsidRPr="00655F39" w:rsidRDefault="008822CC" w:rsidP="00F274AD">
      <w:pPr>
        <w:tabs>
          <w:tab w:val="left" w:pos="0"/>
        </w:tabs>
        <w:suppressAutoHyphens/>
        <w:spacing w:line="240" w:lineRule="atLeast"/>
        <w:rPr>
          <w:rFonts w:ascii="Verdana" w:hAnsi="Verdana"/>
          <w:b/>
          <w:bCs/>
          <w:sz w:val="22"/>
          <w:szCs w:val="22"/>
          <w:u w:val="single"/>
        </w:rPr>
      </w:pPr>
      <w:r w:rsidRPr="00655F39">
        <w:rPr>
          <w:rFonts w:ascii="Verdana" w:hAnsi="Verdana"/>
          <w:b/>
          <w:bCs/>
          <w:sz w:val="22"/>
          <w:szCs w:val="22"/>
        </w:rPr>
        <w:lastRenderedPageBreak/>
        <w:t>9</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UNFINISHED BUSINESS:</w:t>
      </w:r>
    </w:p>
    <w:p w14:paraId="4AB6C53E" w14:textId="557E57C8" w:rsidR="002D05E2" w:rsidRDefault="002D05E2" w:rsidP="00643594">
      <w:pPr>
        <w:pStyle w:val="NoSpacing"/>
      </w:pPr>
    </w:p>
    <w:p w14:paraId="6AFA725D" w14:textId="7E2E9921" w:rsidR="00643594" w:rsidRDefault="00643594" w:rsidP="00643594">
      <w:pPr>
        <w:pStyle w:val="NoSpacing"/>
        <w:ind w:left="990" w:hanging="270"/>
        <w:rPr>
          <w:rFonts w:ascii="Verdana" w:hAnsi="Verdana"/>
          <w:sz w:val="20"/>
          <w:szCs w:val="20"/>
        </w:rPr>
      </w:pPr>
      <w:r>
        <w:rPr>
          <w:rFonts w:ascii="Verdana" w:hAnsi="Verdana"/>
          <w:sz w:val="20"/>
          <w:szCs w:val="20"/>
        </w:rPr>
        <w:t xml:space="preserve">a] FEMA draft Flood Insurance Rate Map (FIRM) database for Linn County, KS. The engineering data will form the basis for mapping the proposed Special Flood Hazard Areas (SFHAs) on the FIRM for the City of La Cygne in the area being revised. A web map has been provided for review at </w:t>
      </w:r>
      <w:hyperlink r:id="rId8" w:history="1">
        <w:r w:rsidRPr="00A66611">
          <w:rPr>
            <w:rStyle w:val="Hyperlink"/>
            <w:rFonts w:ascii="Verdana" w:hAnsi="Verdana"/>
            <w:sz w:val="20"/>
            <w:szCs w:val="20"/>
          </w:rPr>
          <w:t>https://gis2.kda.ks.gov/gis/linn/</w:t>
        </w:r>
      </w:hyperlink>
      <w:r>
        <w:rPr>
          <w:rFonts w:ascii="Verdana" w:hAnsi="Verdana"/>
          <w:sz w:val="20"/>
          <w:szCs w:val="20"/>
        </w:rPr>
        <w:t xml:space="preserve"> </w:t>
      </w:r>
    </w:p>
    <w:p w14:paraId="5CB5829E" w14:textId="77777777" w:rsidR="005D171E" w:rsidRDefault="005D171E" w:rsidP="00643594">
      <w:pPr>
        <w:pStyle w:val="NoSpacing"/>
        <w:ind w:left="990" w:hanging="270"/>
      </w:pPr>
    </w:p>
    <w:p w14:paraId="5A370412" w14:textId="659BC922" w:rsidR="002C25C4" w:rsidRDefault="005D171E" w:rsidP="002D05E2">
      <w:pPr>
        <w:pStyle w:val="NoSpacing"/>
        <w:ind w:left="810" w:hanging="90"/>
        <w:rPr>
          <w:rFonts w:ascii="Verdana" w:hAnsi="Verdana"/>
          <w:b/>
          <w:bCs/>
          <w:sz w:val="20"/>
          <w:szCs w:val="20"/>
        </w:rPr>
      </w:pPr>
      <w:r>
        <w:t>b</w:t>
      </w:r>
      <w:r w:rsidR="002C25C4" w:rsidRPr="00AA029B">
        <w:rPr>
          <w:rFonts w:ascii="Verdana" w:hAnsi="Verdana"/>
          <w:sz w:val="20"/>
          <w:szCs w:val="20"/>
        </w:rPr>
        <w:t xml:space="preserve">] </w:t>
      </w:r>
      <w:r w:rsidR="00912DDD" w:rsidRPr="00BF4D1F">
        <w:rPr>
          <w:rFonts w:ascii="Verdana" w:hAnsi="Verdana"/>
          <w:sz w:val="20"/>
          <w:szCs w:val="20"/>
        </w:rPr>
        <w:t xml:space="preserve">Proposal from Carl Brown to perform Water and Sewer Rate Analysis </w:t>
      </w:r>
      <w:r w:rsidR="00912DDD" w:rsidRPr="00BF4D1F">
        <w:rPr>
          <w:rFonts w:ascii="Verdana" w:hAnsi="Verdana"/>
          <w:b/>
          <w:bCs/>
          <w:sz w:val="20"/>
          <w:szCs w:val="20"/>
        </w:rPr>
        <w:t>(TABLED UNTIL RECEIPT OF THE WATER TREATMENT PLANT ANALYSIS)</w:t>
      </w:r>
      <w:r w:rsidR="00174206">
        <w:rPr>
          <w:rFonts w:ascii="Verdana" w:hAnsi="Verdana"/>
          <w:b/>
          <w:bCs/>
          <w:sz w:val="20"/>
          <w:szCs w:val="20"/>
        </w:rPr>
        <w:t>.</w:t>
      </w:r>
    </w:p>
    <w:p w14:paraId="24800FEB" w14:textId="06E3EBB2" w:rsidR="00174206" w:rsidRDefault="00174206" w:rsidP="002D05E2">
      <w:pPr>
        <w:pStyle w:val="NoSpacing"/>
        <w:ind w:left="810" w:hanging="90"/>
        <w:rPr>
          <w:rFonts w:ascii="Verdana" w:hAnsi="Verdana"/>
          <w:b/>
          <w:bCs/>
          <w:sz w:val="20"/>
          <w:szCs w:val="20"/>
        </w:rPr>
      </w:pPr>
    </w:p>
    <w:p w14:paraId="70D5C116" w14:textId="6E89F90F" w:rsidR="00174206" w:rsidRDefault="00174206" w:rsidP="002D05E2">
      <w:pPr>
        <w:pStyle w:val="NoSpacing"/>
        <w:ind w:left="810" w:hanging="90"/>
        <w:rPr>
          <w:rFonts w:ascii="Verdana" w:hAnsi="Verdana"/>
          <w:sz w:val="20"/>
          <w:szCs w:val="20"/>
        </w:rPr>
      </w:pPr>
      <w:r>
        <w:rPr>
          <w:rFonts w:ascii="Verdana" w:hAnsi="Verdana"/>
          <w:sz w:val="20"/>
          <w:szCs w:val="20"/>
        </w:rPr>
        <w:t>c] La Harper Heights Water Valve replacement: PWS Nasalroad and CC Wade reached out to the property manager, Stephanie Haupt, regarding blue prints for the facility. CC Wade will get copies made for PWS Nasalroad to review with a contractor to help resolve the issues with shut-off ability for water.</w:t>
      </w:r>
    </w:p>
    <w:p w14:paraId="3E24B2C7" w14:textId="20EB5FBA" w:rsidR="007767ED" w:rsidRDefault="007767ED" w:rsidP="002D05E2">
      <w:pPr>
        <w:pStyle w:val="NoSpacing"/>
        <w:ind w:left="810" w:hanging="90"/>
        <w:rPr>
          <w:rFonts w:ascii="Verdana" w:hAnsi="Verdana"/>
          <w:sz w:val="20"/>
          <w:szCs w:val="20"/>
        </w:rPr>
      </w:pPr>
    </w:p>
    <w:p w14:paraId="00C41779" w14:textId="011C55E9" w:rsidR="007767ED" w:rsidRPr="00174206" w:rsidRDefault="007767ED" w:rsidP="002D05E2">
      <w:pPr>
        <w:pStyle w:val="NoSpacing"/>
        <w:ind w:left="810" w:hanging="90"/>
        <w:rPr>
          <w:rFonts w:ascii="Verdana" w:hAnsi="Verdana"/>
          <w:sz w:val="20"/>
          <w:szCs w:val="20"/>
        </w:rPr>
      </w:pPr>
      <w:r>
        <w:rPr>
          <w:rFonts w:ascii="Verdana" w:hAnsi="Verdana"/>
          <w:sz w:val="20"/>
          <w:szCs w:val="20"/>
        </w:rPr>
        <w:t>d] Article 18 DRAFT Factory Built Home District: CC Wade has added all revisions to the draft. Would the Council like an email copy or hard copy? Need to review revised draft.</w:t>
      </w:r>
    </w:p>
    <w:p w14:paraId="1EA6B2E0" w14:textId="1819039E" w:rsidR="008F4B47" w:rsidRDefault="008F4B47" w:rsidP="005C5E1A">
      <w:pPr>
        <w:tabs>
          <w:tab w:val="left" w:pos="720"/>
        </w:tabs>
        <w:suppressAutoHyphens/>
        <w:spacing w:line="240" w:lineRule="atLeast"/>
        <w:rPr>
          <w:rFonts w:ascii="Verdana" w:hAnsi="Verdana"/>
          <w:sz w:val="20"/>
          <w:szCs w:val="20"/>
        </w:rPr>
      </w:pPr>
    </w:p>
    <w:p w14:paraId="28300874" w14:textId="77777777" w:rsidR="00163333" w:rsidRDefault="00163333" w:rsidP="001225DA">
      <w:pPr>
        <w:tabs>
          <w:tab w:val="left" w:pos="720"/>
        </w:tabs>
        <w:suppressAutoHyphens/>
        <w:spacing w:line="240" w:lineRule="atLeast"/>
        <w:rPr>
          <w:rFonts w:ascii="Verdana" w:hAnsi="Verdana"/>
          <w:sz w:val="20"/>
          <w:szCs w:val="20"/>
        </w:rPr>
      </w:pPr>
    </w:p>
    <w:p w14:paraId="4F9F2CC2" w14:textId="17EE75D8" w:rsidR="00227C45" w:rsidRPr="00D11358" w:rsidRDefault="0058264E" w:rsidP="00007753">
      <w:pPr>
        <w:tabs>
          <w:tab w:val="left" w:pos="0"/>
        </w:tabs>
        <w:suppressAutoHyphens/>
        <w:spacing w:line="240" w:lineRule="atLeast"/>
        <w:rPr>
          <w:rFonts w:ascii="Verdana" w:hAnsi="Verdana"/>
          <w:b/>
          <w:bCs/>
          <w:sz w:val="22"/>
          <w:szCs w:val="22"/>
        </w:rPr>
      </w:pPr>
      <w:r w:rsidRPr="00655F39">
        <w:rPr>
          <w:rFonts w:ascii="Verdana" w:hAnsi="Verdana"/>
          <w:b/>
          <w:bCs/>
          <w:sz w:val="22"/>
          <w:szCs w:val="22"/>
        </w:rPr>
        <w:t>1</w:t>
      </w:r>
      <w:r w:rsidR="008822CC" w:rsidRPr="00655F39">
        <w:rPr>
          <w:rFonts w:ascii="Verdana" w:hAnsi="Verdana"/>
          <w:b/>
          <w:bCs/>
          <w:sz w:val="22"/>
          <w:szCs w:val="22"/>
        </w:rPr>
        <w:t>0</w:t>
      </w:r>
      <w:r w:rsidR="00223FA8" w:rsidRPr="00655F39">
        <w:rPr>
          <w:rFonts w:ascii="Verdana" w:hAnsi="Verdana"/>
          <w:b/>
          <w:bCs/>
          <w:sz w:val="22"/>
          <w:szCs w:val="22"/>
        </w:rPr>
        <w:t>)</w:t>
      </w:r>
      <w:r w:rsidR="00223FA8" w:rsidRPr="00655F39">
        <w:rPr>
          <w:rFonts w:ascii="Verdana" w:hAnsi="Verdana"/>
          <w:sz w:val="22"/>
          <w:szCs w:val="22"/>
        </w:rPr>
        <w:tab/>
      </w:r>
      <w:smartTag w:uri="urn:schemas-microsoft-com:office:smarttags" w:element="stockticker">
        <w:r w:rsidR="00223FA8" w:rsidRPr="00655F39">
          <w:rPr>
            <w:rFonts w:ascii="Verdana" w:hAnsi="Verdana"/>
            <w:b/>
            <w:bCs/>
            <w:sz w:val="22"/>
            <w:szCs w:val="22"/>
            <w:u w:val="single"/>
          </w:rPr>
          <w:t>NEW</w:t>
        </w:r>
      </w:smartTag>
      <w:r w:rsidR="00223FA8" w:rsidRPr="00655F39">
        <w:rPr>
          <w:rFonts w:ascii="Verdana" w:hAnsi="Verdana"/>
          <w:b/>
          <w:bCs/>
          <w:sz w:val="22"/>
          <w:szCs w:val="22"/>
          <w:u w:val="single"/>
        </w:rPr>
        <w:t xml:space="preserve"> BUSINESS</w:t>
      </w:r>
      <w:r w:rsidR="00223FA8" w:rsidRPr="00655F39">
        <w:rPr>
          <w:rFonts w:ascii="Verdana" w:hAnsi="Verdana"/>
          <w:sz w:val="22"/>
          <w:szCs w:val="22"/>
        </w:rPr>
        <w:t xml:space="preserve"> </w:t>
      </w:r>
    </w:p>
    <w:p w14:paraId="0D99CF35" w14:textId="60AECA17" w:rsidR="00814B24" w:rsidRDefault="00814B24" w:rsidP="00223FA8">
      <w:pPr>
        <w:tabs>
          <w:tab w:val="left" w:pos="0"/>
        </w:tabs>
        <w:suppressAutoHyphens/>
        <w:spacing w:line="240" w:lineRule="atLeast"/>
        <w:rPr>
          <w:rFonts w:ascii="Verdana" w:hAnsi="Verdana"/>
          <w:sz w:val="20"/>
          <w:szCs w:val="20"/>
        </w:rPr>
      </w:pPr>
    </w:p>
    <w:p w14:paraId="2C8BCA25" w14:textId="77777777" w:rsidR="00814B24" w:rsidRPr="00814B24" w:rsidRDefault="00814B24" w:rsidP="00223FA8">
      <w:pPr>
        <w:tabs>
          <w:tab w:val="left" w:pos="0"/>
        </w:tabs>
        <w:suppressAutoHyphens/>
        <w:spacing w:line="240" w:lineRule="atLeast"/>
        <w:rPr>
          <w:rFonts w:ascii="Verdana" w:hAnsi="Verdana"/>
          <w:sz w:val="20"/>
          <w:szCs w:val="20"/>
        </w:rPr>
      </w:pPr>
    </w:p>
    <w:p w14:paraId="2818657B" w14:textId="77777777" w:rsidR="00C74F46" w:rsidRDefault="00C74F46" w:rsidP="00223FA8">
      <w:pPr>
        <w:tabs>
          <w:tab w:val="left" w:pos="0"/>
        </w:tabs>
        <w:suppressAutoHyphens/>
        <w:spacing w:line="240" w:lineRule="atLeast"/>
        <w:rPr>
          <w:rFonts w:ascii="Verdana" w:hAnsi="Verdana"/>
          <w:b/>
          <w:bCs/>
        </w:rPr>
      </w:pPr>
    </w:p>
    <w:p w14:paraId="5637596A" w14:textId="094B4811" w:rsidR="00223FA8" w:rsidRPr="00080C8E" w:rsidRDefault="00223FA8" w:rsidP="00223FA8">
      <w:pPr>
        <w:tabs>
          <w:tab w:val="left" w:pos="0"/>
        </w:tabs>
        <w:suppressAutoHyphens/>
        <w:spacing w:line="240" w:lineRule="atLeast"/>
        <w:rPr>
          <w:rFonts w:ascii="Verdana" w:hAnsi="Verdana"/>
          <w:b/>
          <w:bCs/>
        </w:rPr>
      </w:pPr>
      <w:r w:rsidRPr="00080C8E">
        <w:rPr>
          <w:rFonts w:ascii="Verdana" w:hAnsi="Verdana"/>
          <w:b/>
          <w:bCs/>
        </w:rPr>
        <w:t>EXECUTIVE SESSION:</w:t>
      </w:r>
      <w:r w:rsidR="00C31CD3">
        <w:rPr>
          <w:rFonts w:ascii="Verdana" w:hAnsi="Verdana"/>
          <w:b/>
          <w:bCs/>
        </w:rPr>
        <w:t xml:space="preserve"> </w:t>
      </w:r>
      <w:r w:rsidR="00C31CD3" w:rsidRPr="00C31CD3">
        <w:rPr>
          <w:rFonts w:ascii="Verdana" w:hAnsi="Verdana"/>
          <w:bCs/>
        </w:rPr>
        <w:t>(See</w:t>
      </w:r>
      <w:r w:rsidR="007763C4">
        <w:rPr>
          <w:rFonts w:ascii="Verdana" w:hAnsi="Verdana"/>
          <w:bCs/>
        </w:rPr>
        <w:t xml:space="preserve"> Examples </w:t>
      </w:r>
      <w:r w:rsidR="00144CFC">
        <w:rPr>
          <w:rFonts w:ascii="Verdana" w:hAnsi="Verdana"/>
          <w:bCs/>
        </w:rPr>
        <w:t>at Table</w:t>
      </w:r>
      <w:r w:rsidR="00C31CD3" w:rsidRPr="00C31CD3">
        <w:rPr>
          <w:rFonts w:ascii="Verdana" w:hAnsi="Verdana"/>
          <w:bCs/>
        </w:rPr>
        <w:t>)</w:t>
      </w:r>
      <w:r w:rsidR="00786BC7">
        <w:rPr>
          <w:rFonts w:ascii="Verdana" w:hAnsi="Verdana"/>
          <w:bCs/>
        </w:rPr>
        <w:t xml:space="preserve"> </w:t>
      </w:r>
    </w:p>
    <w:p w14:paraId="246E25CE" w14:textId="77777777" w:rsidR="00223FA8" w:rsidRPr="00F95882" w:rsidRDefault="00223FA8" w:rsidP="00223FA8">
      <w:pPr>
        <w:tabs>
          <w:tab w:val="left" w:pos="0"/>
        </w:tabs>
        <w:suppressAutoHyphens/>
        <w:spacing w:line="240" w:lineRule="atLeast"/>
        <w:rPr>
          <w:rFonts w:ascii="Verdana" w:hAnsi="Verdana"/>
          <w:b/>
          <w:bCs/>
          <w:sz w:val="20"/>
          <w:szCs w:val="20"/>
        </w:rPr>
      </w:pPr>
    </w:p>
    <w:p w14:paraId="79672B34" w14:textId="4CCDF910" w:rsidR="00EB5BCE" w:rsidRDefault="00223FA8" w:rsidP="00223FA8">
      <w:pPr>
        <w:tabs>
          <w:tab w:val="left" w:pos="0"/>
        </w:tabs>
        <w:suppressAutoHyphens/>
        <w:spacing w:line="240" w:lineRule="atLeast"/>
        <w:rPr>
          <w:rFonts w:ascii="Arial" w:hAnsi="Arial" w:cs="Arial"/>
          <w:sz w:val="22"/>
          <w:szCs w:val="22"/>
        </w:rPr>
      </w:pPr>
      <w:r>
        <w:rPr>
          <w:rFonts w:ascii="Verdana" w:hAnsi="Verdana"/>
          <w:b/>
          <w:bCs/>
        </w:rPr>
        <w:tab/>
      </w:r>
      <w:r w:rsidRPr="00BB5542">
        <w:rPr>
          <w:rFonts w:ascii="Verdana" w:hAnsi="Verdana"/>
          <w:bCs/>
          <w:sz w:val="22"/>
          <w:szCs w:val="22"/>
        </w:rPr>
        <w:t>a]</w:t>
      </w:r>
      <w:r w:rsidR="00FD56C5" w:rsidRPr="00BB5542">
        <w:rPr>
          <w:rFonts w:ascii="Verdana" w:hAnsi="Verdana"/>
          <w:bCs/>
          <w:sz w:val="22"/>
          <w:szCs w:val="22"/>
        </w:rPr>
        <w:t xml:space="preserve"> </w:t>
      </w:r>
      <w:r w:rsidR="00643B6E" w:rsidRPr="00BB5542">
        <w:rPr>
          <w:rFonts w:ascii="Arial" w:hAnsi="Arial" w:cs="Arial"/>
          <w:sz w:val="22"/>
          <w:szCs w:val="22"/>
        </w:rPr>
        <w:t>I move the city council recess into executive session to discuss _____</w:t>
      </w:r>
      <w:r w:rsidR="00643B6E" w:rsidRPr="00BB5542">
        <w:rPr>
          <w:rFonts w:ascii="Arial" w:hAnsi="Arial" w:cs="Arial"/>
          <w:sz w:val="22"/>
          <w:szCs w:val="22"/>
          <w:u w:val="single"/>
        </w:rPr>
        <w:t>______________________________</w:t>
      </w:r>
      <w:r w:rsidR="00643B6E" w:rsidRPr="00BB5542">
        <w:rPr>
          <w:rFonts w:ascii="Arial" w:hAnsi="Arial" w:cs="Arial"/>
          <w:sz w:val="22"/>
          <w:szCs w:val="22"/>
        </w:rPr>
        <w:t xml:space="preserve"> pursuant to ____________________________. The open meeting will resume in the city council meeting area at __________ p.m.</w:t>
      </w:r>
    </w:p>
    <w:p w14:paraId="065C4555" w14:textId="77777777" w:rsidR="002257A3" w:rsidRPr="0072484C" w:rsidRDefault="002257A3" w:rsidP="00223FA8">
      <w:pPr>
        <w:tabs>
          <w:tab w:val="left" w:pos="0"/>
        </w:tabs>
        <w:suppressAutoHyphens/>
        <w:spacing w:line="240" w:lineRule="atLeast"/>
        <w:rPr>
          <w:rFonts w:ascii="Verdana" w:hAnsi="Verdana"/>
          <w:b/>
          <w:bCs/>
          <w:sz w:val="22"/>
          <w:szCs w:val="22"/>
        </w:rPr>
      </w:pPr>
    </w:p>
    <w:p w14:paraId="59A86024" w14:textId="2A9A4464" w:rsidR="00E86137" w:rsidRDefault="00E86137" w:rsidP="00223FA8">
      <w:pPr>
        <w:tabs>
          <w:tab w:val="left" w:pos="0"/>
        </w:tabs>
        <w:suppressAutoHyphens/>
        <w:spacing w:line="240" w:lineRule="atLeast"/>
        <w:rPr>
          <w:rFonts w:ascii="Verdana" w:hAnsi="Verdana"/>
          <w:b/>
          <w:bCs/>
        </w:rPr>
      </w:pPr>
    </w:p>
    <w:p w14:paraId="7B3E831F" w14:textId="77777777" w:rsidR="00C163B4" w:rsidRDefault="00C163B4" w:rsidP="00223FA8">
      <w:pPr>
        <w:tabs>
          <w:tab w:val="left" w:pos="0"/>
        </w:tabs>
        <w:suppressAutoHyphens/>
        <w:spacing w:line="240" w:lineRule="atLeast"/>
        <w:rPr>
          <w:rFonts w:ascii="Verdana" w:hAnsi="Verdana"/>
          <w:b/>
          <w:bCs/>
        </w:rPr>
      </w:pPr>
    </w:p>
    <w:p w14:paraId="069DA1B3" w14:textId="77777777" w:rsidR="00223FA8" w:rsidRPr="00655F39" w:rsidRDefault="0058264E" w:rsidP="00223FA8">
      <w:pPr>
        <w:tabs>
          <w:tab w:val="left" w:pos="0"/>
        </w:tabs>
        <w:suppressAutoHyphens/>
        <w:spacing w:line="240" w:lineRule="atLeast"/>
        <w:rPr>
          <w:rFonts w:ascii="Verdana" w:hAnsi="Verdana"/>
          <w:bCs/>
          <w:sz w:val="22"/>
          <w:szCs w:val="22"/>
        </w:rPr>
      </w:pPr>
      <w:r w:rsidRPr="00655F39">
        <w:rPr>
          <w:rFonts w:ascii="Verdana" w:hAnsi="Verdana"/>
          <w:b/>
          <w:bCs/>
          <w:sz w:val="22"/>
          <w:szCs w:val="22"/>
        </w:rPr>
        <w:t>1</w:t>
      </w:r>
      <w:r w:rsidR="008822CC" w:rsidRPr="00655F39">
        <w:rPr>
          <w:rFonts w:ascii="Verdana" w:hAnsi="Verdana"/>
          <w:b/>
          <w:bCs/>
          <w:sz w:val="22"/>
          <w:szCs w:val="22"/>
        </w:rPr>
        <w:t>1</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OTHER BUSINESS</w:t>
      </w:r>
    </w:p>
    <w:p w14:paraId="4AD5C8EB" w14:textId="23922A8A" w:rsidR="00E07E91" w:rsidRDefault="00E86137" w:rsidP="00DF17B6">
      <w:pPr>
        <w:tabs>
          <w:tab w:val="left" w:pos="0"/>
        </w:tabs>
        <w:suppressAutoHyphens/>
        <w:spacing w:line="240" w:lineRule="atLeast"/>
        <w:rPr>
          <w:rFonts w:ascii="Verdana" w:hAnsi="Verdana"/>
          <w:bCs/>
          <w:sz w:val="20"/>
          <w:szCs w:val="20"/>
        </w:rPr>
      </w:pPr>
      <w:r>
        <w:rPr>
          <w:rFonts w:ascii="Verdana" w:hAnsi="Verdana"/>
          <w:bCs/>
          <w:sz w:val="20"/>
          <w:szCs w:val="20"/>
        </w:rPr>
        <w:tab/>
      </w:r>
    </w:p>
    <w:p w14:paraId="09874E27" w14:textId="77777777" w:rsidR="00E86137" w:rsidRDefault="00E86137" w:rsidP="00223FA8">
      <w:pPr>
        <w:tabs>
          <w:tab w:val="left" w:pos="0"/>
        </w:tabs>
        <w:suppressAutoHyphens/>
        <w:spacing w:line="240" w:lineRule="atLeast"/>
        <w:rPr>
          <w:rFonts w:ascii="Verdana" w:hAnsi="Verdana"/>
          <w:bCs/>
          <w:sz w:val="20"/>
          <w:szCs w:val="20"/>
        </w:rPr>
      </w:pPr>
    </w:p>
    <w:p w14:paraId="300EB00E" w14:textId="52A45851" w:rsidR="00176B7C" w:rsidRDefault="006776DF" w:rsidP="00144CFC">
      <w:pPr>
        <w:tabs>
          <w:tab w:val="left" w:pos="0"/>
          <w:tab w:val="left" w:pos="360"/>
          <w:tab w:val="left" w:pos="1032"/>
          <w:tab w:val="left" w:pos="1440"/>
        </w:tabs>
        <w:suppressAutoHyphens/>
        <w:spacing w:line="240" w:lineRule="atLeast"/>
        <w:ind w:left="1032" w:hanging="1032"/>
        <w:rPr>
          <w:rFonts w:ascii="Verdana" w:hAnsi="Verdana"/>
          <w:sz w:val="22"/>
          <w:szCs w:val="22"/>
        </w:rPr>
      </w:pPr>
      <w:r w:rsidRPr="00655F39">
        <w:rPr>
          <w:rFonts w:ascii="Verdana" w:hAnsi="Verdana"/>
          <w:b/>
          <w:bCs/>
          <w:sz w:val="22"/>
          <w:szCs w:val="22"/>
        </w:rPr>
        <w:t>1</w:t>
      </w:r>
      <w:r w:rsidR="008822CC" w:rsidRPr="00655F39">
        <w:rPr>
          <w:rFonts w:ascii="Verdana" w:hAnsi="Verdana"/>
          <w:b/>
          <w:bCs/>
          <w:sz w:val="22"/>
          <w:szCs w:val="22"/>
        </w:rPr>
        <w:t>2</w:t>
      </w:r>
      <w:r w:rsidR="00223FA8" w:rsidRPr="00655F39">
        <w:rPr>
          <w:rFonts w:ascii="Verdana" w:hAnsi="Verdana"/>
          <w:b/>
          <w:bCs/>
          <w:sz w:val="22"/>
          <w:szCs w:val="22"/>
        </w:rPr>
        <w:t xml:space="preserve">)   </w:t>
      </w:r>
      <w:r w:rsidR="00223FA8" w:rsidRPr="00655F39">
        <w:rPr>
          <w:rFonts w:ascii="Verdana" w:hAnsi="Verdana"/>
          <w:b/>
          <w:bCs/>
          <w:sz w:val="22"/>
          <w:szCs w:val="22"/>
          <w:u w:val="single"/>
        </w:rPr>
        <w:t>NOTES &amp; COMMUNICATIONS TO COUNCIL</w:t>
      </w:r>
      <w:r w:rsidR="00223FA8" w:rsidRPr="00655F39">
        <w:rPr>
          <w:rFonts w:ascii="Verdana" w:hAnsi="Verdana"/>
          <w:sz w:val="22"/>
          <w:szCs w:val="22"/>
        </w:rPr>
        <w:t xml:space="preserve"> </w:t>
      </w:r>
    </w:p>
    <w:p w14:paraId="05DD0933" w14:textId="78BC2A89" w:rsidR="00E86137" w:rsidRPr="00C74F46" w:rsidRDefault="00E86137" w:rsidP="00E86137">
      <w:pPr>
        <w:tabs>
          <w:tab w:val="left" w:pos="0"/>
        </w:tabs>
        <w:suppressAutoHyphens/>
        <w:spacing w:line="240" w:lineRule="atLeast"/>
        <w:ind w:left="630" w:hanging="630"/>
        <w:rPr>
          <w:rFonts w:ascii="Verdana" w:hAnsi="Verdana"/>
          <w:sz w:val="20"/>
          <w:szCs w:val="20"/>
        </w:rPr>
      </w:pPr>
      <w:r>
        <w:rPr>
          <w:rFonts w:ascii="Verdana" w:hAnsi="Verdana"/>
          <w:sz w:val="22"/>
          <w:szCs w:val="22"/>
        </w:rPr>
        <w:tab/>
      </w:r>
      <w:r w:rsidR="00C74F46" w:rsidRPr="00C74F46">
        <w:rPr>
          <w:rFonts w:ascii="Verdana" w:hAnsi="Verdana"/>
          <w:sz w:val="20"/>
          <w:szCs w:val="20"/>
        </w:rPr>
        <w:t>a] Revenue Neutral Rate and Budget hearing August 24, 2022 at 7:00pm at the La Cygne Community Building.</w:t>
      </w:r>
      <w:r w:rsidR="00144DE2">
        <w:rPr>
          <w:rFonts w:ascii="Verdana" w:hAnsi="Verdana"/>
          <w:sz w:val="20"/>
          <w:szCs w:val="20"/>
        </w:rPr>
        <w:t xml:space="preserve"> Would any Council members like a copy of the full budget to review prior to the hearing?</w:t>
      </w:r>
    </w:p>
    <w:p w14:paraId="784A5A2E" w14:textId="77777777" w:rsidR="00E86137" w:rsidRDefault="00E86137" w:rsidP="00144CFC">
      <w:pPr>
        <w:tabs>
          <w:tab w:val="left" w:pos="0"/>
          <w:tab w:val="left" w:pos="360"/>
          <w:tab w:val="left" w:pos="1032"/>
          <w:tab w:val="left" w:pos="1440"/>
        </w:tabs>
        <w:suppressAutoHyphens/>
        <w:spacing w:line="240" w:lineRule="atLeast"/>
        <w:ind w:left="1032" w:hanging="1032"/>
        <w:rPr>
          <w:rFonts w:ascii="Verdana" w:hAnsi="Verdana"/>
          <w:sz w:val="22"/>
          <w:szCs w:val="22"/>
        </w:rPr>
      </w:pPr>
    </w:p>
    <w:p w14:paraId="60FF4623" w14:textId="025AC736" w:rsidR="005438E7" w:rsidRDefault="00DB4147" w:rsidP="00144CFC">
      <w:pPr>
        <w:tabs>
          <w:tab w:val="left" w:pos="0"/>
          <w:tab w:val="left" w:pos="360"/>
          <w:tab w:val="left" w:pos="1032"/>
          <w:tab w:val="left" w:pos="1440"/>
        </w:tabs>
        <w:suppressAutoHyphens/>
        <w:spacing w:line="240" w:lineRule="atLeast"/>
        <w:ind w:left="1032" w:hanging="1032"/>
        <w:rPr>
          <w:rFonts w:ascii="Verdana" w:hAnsi="Verdana"/>
          <w:b/>
          <w:bCs/>
          <w:sz w:val="22"/>
          <w:szCs w:val="22"/>
          <w:u w:val="single"/>
        </w:rPr>
      </w:pPr>
      <w:r w:rsidRPr="00DB4147">
        <w:rPr>
          <w:rFonts w:ascii="Verdana" w:hAnsi="Verdana"/>
          <w:b/>
          <w:bCs/>
          <w:sz w:val="22"/>
          <w:szCs w:val="22"/>
        </w:rPr>
        <w:t xml:space="preserve">13)   </w:t>
      </w:r>
      <w:r w:rsidRPr="00DB4147">
        <w:rPr>
          <w:rFonts w:ascii="Verdana" w:hAnsi="Verdana"/>
          <w:b/>
          <w:bCs/>
          <w:sz w:val="22"/>
          <w:szCs w:val="22"/>
          <w:u w:val="single"/>
        </w:rPr>
        <w:t>TABLED ITEMS:</w:t>
      </w:r>
    </w:p>
    <w:p w14:paraId="6F9905FB" w14:textId="55C1DCAC" w:rsidR="00DB4147" w:rsidRDefault="00DB4147" w:rsidP="00DB4147">
      <w:pPr>
        <w:suppressAutoHyphens/>
        <w:spacing w:line="240" w:lineRule="atLeast"/>
        <w:rPr>
          <w:rFonts w:ascii="Verdana" w:hAnsi="Verdana"/>
          <w:sz w:val="20"/>
          <w:szCs w:val="20"/>
        </w:rPr>
      </w:pPr>
      <w:r>
        <w:rPr>
          <w:rFonts w:ascii="Verdana" w:hAnsi="Verdana"/>
          <w:sz w:val="22"/>
          <w:szCs w:val="22"/>
        </w:rPr>
        <w:tab/>
      </w:r>
      <w:r w:rsidRPr="00DB4147">
        <w:rPr>
          <w:rFonts w:ascii="Verdana" w:hAnsi="Verdana"/>
          <w:sz w:val="20"/>
          <w:szCs w:val="20"/>
        </w:rPr>
        <w:t>a] BNSF Quiet Zone</w:t>
      </w:r>
    </w:p>
    <w:p w14:paraId="093B928C" w14:textId="4AD9C901" w:rsidR="00DB4147" w:rsidRDefault="00DB4147" w:rsidP="00DB4147">
      <w:pPr>
        <w:suppressAutoHyphens/>
        <w:spacing w:line="240" w:lineRule="atLeast"/>
        <w:rPr>
          <w:rFonts w:ascii="Verdana" w:hAnsi="Verdana"/>
          <w:sz w:val="20"/>
          <w:szCs w:val="20"/>
        </w:rPr>
      </w:pPr>
      <w:r>
        <w:rPr>
          <w:rFonts w:ascii="Verdana" w:hAnsi="Verdana"/>
          <w:sz w:val="20"/>
          <w:szCs w:val="20"/>
        </w:rPr>
        <w:tab/>
        <w:t>b] ATV/UTV Regulations</w:t>
      </w:r>
    </w:p>
    <w:p w14:paraId="20011B89" w14:textId="4EA2AD9E" w:rsidR="002771BF" w:rsidRDefault="002771BF" w:rsidP="00DB4147">
      <w:pPr>
        <w:suppressAutoHyphens/>
        <w:spacing w:line="240" w:lineRule="atLeast"/>
        <w:rPr>
          <w:rFonts w:ascii="Verdana" w:hAnsi="Verdana"/>
          <w:sz w:val="20"/>
          <w:szCs w:val="20"/>
        </w:rPr>
      </w:pPr>
      <w:r>
        <w:rPr>
          <w:rFonts w:ascii="Verdana" w:hAnsi="Verdana"/>
          <w:sz w:val="20"/>
          <w:szCs w:val="20"/>
        </w:rPr>
        <w:tab/>
        <w:t>c] Lincoln Township and City Council meeting to review Park Board operations.</w:t>
      </w:r>
    </w:p>
    <w:p w14:paraId="6BF7ED3E" w14:textId="3860950A" w:rsidR="002771BF" w:rsidRDefault="002771BF" w:rsidP="00DB4147">
      <w:pPr>
        <w:suppressAutoHyphens/>
        <w:spacing w:line="240" w:lineRule="atLeast"/>
        <w:rPr>
          <w:rFonts w:ascii="Verdana" w:hAnsi="Verdana"/>
          <w:sz w:val="20"/>
          <w:szCs w:val="20"/>
        </w:rPr>
      </w:pPr>
    </w:p>
    <w:p w14:paraId="23938393" w14:textId="77777777" w:rsidR="00DB4147" w:rsidRPr="00DB4147" w:rsidRDefault="00DB4147" w:rsidP="00144CFC">
      <w:pPr>
        <w:tabs>
          <w:tab w:val="left" w:pos="0"/>
          <w:tab w:val="left" w:pos="360"/>
          <w:tab w:val="left" w:pos="1032"/>
          <w:tab w:val="left" w:pos="1440"/>
        </w:tabs>
        <w:suppressAutoHyphens/>
        <w:spacing w:line="240" w:lineRule="atLeast"/>
        <w:ind w:left="1032" w:hanging="1032"/>
        <w:rPr>
          <w:rFonts w:ascii="Verdana" w:hAnsi="Verdana"/>
          <w:sz w:val="20"/>
          <w:szCs w:val="20"/>
        </w:rPr>
      </w:pPr>
    </w:p>
    <w:p w14:paraId="048F507A" w14:textId="6C1B62FB" w:rsidR="005438E7" w:rsidRPr="005438E7" w:rsidRDefault="005438E7" w:rsidP="00144CFC">
      <w:pPr>
        <w:tabs>
          <w:tab w:val="left" w:pos="0"/>
          <w:tab w:val="left" w:pos="360"/>
          <w:tab w:val="left" w:pos="1032"/>
          <w:tab w:val="left" w:pos="1440"/>
        </w:tabs>
        <w:suppressAutoHyphens/>
        <w:spacing w:line="240" w:lineRule="atLeast"/>
        <w:ind w:left="1032" w:hanging="1032"/>
        <w:rPr>
          <w:rFonts w:ascii="Verdana" w:hAnsi="Verdana"/>
          <w:b/>
          <w:bCs/>
          <w:sz w:val="22"/>
          <w:szCs w:val="22"/>
        </w:rPr>
      </w:pPr>
      <w:r w:rsidRPr="005438E7">
        <w:rPr>
          <w:rFonts w:ascii="Verdana" w:hAnsi="Verdana"/>
          <w:b/>
          <w:bCs/>
          <w:sz w:val="22"/>
          <w:szCs w:val="22"/>
        </w:rPr>
        <w:t>1</w:t>
      </w:r>
      <w:r w:rsidR="00DB4147">
        <w:rPr>
          <w:rFonts w:ascii="Verdana" w:hAnsi="Verdana"/>
          <w:b/>
          <w:bCs/>
          <w:sz w:val="22"/>
          <w:szCs w:val="22"/>
        </w:rPr>
        <w:t>4</w:t>
      </w:r>
      <w:r w:rsidRPr="005438E7">
        <w:rPr>
          <w:rFonts w:ascii="Verdana" w:hAnsi="Verdana"/>
          <w:b/>
          <w:bCs/>
          <w:sz w:val="22"/>
          <w:szCs w:val="22"/>
        </w:rPr>
        <w:t>)</w:t>
      </w:r>
      <w:r w:rsidR="00E86137">
        <w:rPr>
          <w:rFonts w:ascii="Verdana" w:hAnsi="Verdana"/>
          <w:b/>
          <w:bCs/>
          <w:sz w:val="22"/>
          <w:szCs w:val="22"/>
        </w:rPr>
        <w:t xml:space="preserve">   </w:t>
      </w:r>
      <w:r w:rsidR="00E86137" w:rsidRPr="00E86137">
        <w:rPr>
          <w:rFonts w:ascii="Verdana" w:hAnsi="Verdana"/>
          <w:b/>
          <w:bCs/>
          <w:sz w:val="22"/>
          <w:szCs w:val="22"/>
          <w:u w:val="single"/>
        </w:rPr>
        <w:t>GOVERNING BODY REMARKS</w:t>
      </w:r>
      <w:r>
        <w:rPr>
          <w:rFonts w:ascii="Verdana" w:hAnsi="Verdana"/>
          <w:b/>
          <w:bCs/>
          <w:sz w:val="22"/>
          <w:szCs w:val="22"/>
        </w:rPr>
        <w:tab/>
      </w:r>
    </w:p>
    <w:p w14:paraId="62713251" w14:textId="18ABD73F" w:rsidR="009A295A" w:rsidRDefault="009A295A" w:rsidP="00E6480C">
      <w:pPr>
        <w:tabs>
          <w:tab w:val="left" w:pos="0"/>
          <w:tab w:val="left" w:pos="360"/>
          <w:tab w:val="left" w:pos="720"/>
        </w:tabs>
        <w:suppressAutoHyphens/>
        <w:spacing w:line="240" w:lineRule="atLeast"/>
        <w:ind w:left="1032" w:hanging="360"/>
        <w:rPr>
          <w:rFonts w:ascii="Verdana" w:hAnsi="Verdana"/>
          <w:sz w:val="20"/>
          <w:szCs w:val="20"/>
        </w:rPr>
      </w:pPr>
    </w:p>
    <w:p w14:paraId="3C79B69E" w14:textId="77777777" w:rsidR="00FC7A1E" w:rsidRDefault="00FC7A1E" w:rsidP="00DF17B6">
      <w:pPr>
        <w:tabs>
          <w:tab w:val="left" w:pos="0"/>
          <w:tab w:val="left" w:pos="360"/>
          <w:tab w:val="left" w:pos="720"/>
        </w:tabs>
        <w:suppressAutoHyphens/>
        <w:spacing w:line="240" w:lineRule="atLeast"/>
        <w:rPr>
          <w:rFonts w:ascii="Verdana" w:hAnsi="Verdana"/>
          <w:sz w:val="20"/>
          <w:szCs w:val="20"/>
        </w:rPr>
      </w:pPr>
    </w:p>
    <w:p w14:paraId="2EE642C4" w14:textId="7BD737DC" w:rsidR="00D212C1" w:rsidRPr="00655F39" w:rsidRDefault="006776DF" w:rsidP="00223FA8">
      <w:pPr>
        <w:rPr>
          <w:rFonts w:ascii="Verdana" w:hAnsi="Verdana"/>
          <w:b/>
          <w:bCs/>
          <w:sz w:val="22"/>
          <w:szCs w:val="22"/>
          <w:u w:val="single"/>
        </w:rPr>
      </w:pPr>
      <w:r w:rsidRPr="00655F39">
        <w:rPr>
          <w:rFonts w:ascii="Verdana" w:hAnsi="Verdana"/>
          <w:b/>
          <w:sz w:val="22"/>
          <w:szCs w:val="22"/>
        </w:rPr>
        <w:t>1</w:t>
      </w:r>
      <w:r w:rsidR="00DB4147">
        <w:rPr>
          <w:rFonts w:ascii="Verdana" w:hAnsi="Verdana"/>
          <w:b/>
          <w:sz w:val="22"/>
          <w:szCs w:val="22"/>
        </w:rPr>
        <w:t>5</w:t>
      </w:r>
      <w:r w:rsidR="00223FA8" w:rsidRPr="00655F39">
        <w:rPr>
          <w:rFonts w:ascii="Verdana" w:hAnsi="Verdana"/>
          <w:b/>
          <w:sz w:val="22"/>
          <w:szCs w:val="22"/>
        </w:rPr>
        <w:t xml:space="preserve">) </w:t>
      </w:r>
      <w:r w:rsidR="00CC4A28" w:rsidRPr="00655F39">
        <w:rPr>
          <w:rFonts w:ascii="Verdana" w:hAnsi="Verdana"/>
          <w:b/>
          <w:sz w:val="22"/>
          <w:szCs w:val="22"/>
        </w:rPr>
        <w:t xml:space="preserve">  </w:t>
      </w:r>
      <w:r w:rsidR="00223FA8" w:rsidRPr="00655F39">
        <w:rPr>
          <w:rFonts w:ascii="Verdana" w:hAnsi="Verdana"/>
          <w:b/>
          <w:sz w:val="22"/>
          <w:szCs w:val="22"/>
          <w:u w:val="single"/>
        </w:rPr>
        <w:t>A</w:t>
      </w:r>
      <w:r w:rsidR="00223FA8" w:rsidRPr="00655F39">
        <w:rPr>
          <w:rFonts w:ascii="Verdana" w:hAnsi="Verdana"/>
          <w:b/>
          <w:bCs/>
          <w:sz w:val="22"/>
          <w:szCs w:val="22"/>
          <w:u w:val="single"/>
        </w:rPr>
        <w:t>DJOURNMENT</w:t>
      </w:r>
    </w:p>
    <w:sectPr w:rsidR="00D212C1" w:rsidRPr="00655F39" w:rsidSect="00CC0E36">
      <w:headerReference w:type="default" r:id="rId9"/>
      <w:pgSz w:w="12240" w:h="15840" w:code="1"/>
      <w:pgMar w:top="720"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3AFD" w14:textId="77777777" w:rsidR="00342495" w:rsidRDefault="00342495">
      <w:r>
        <w:separator/>
      </w:r>
    </w:p>
  </w:endnote>
  <w:endnote w:type="continuationSeparator" w:id="0">
    <w:p w14:paraId="10EBC063" w14:textId="77777777" w:rsidR="00342495" w:rsidRDefault="0034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D681" w14:textId="77777777" w:rsidR="00342495" w:rsidRDefault="00342495">
      <w:r>
        <w:separator/>
      </w:r>
    </w:p>
  </w:footnote>
  <w:footnote w:type="continuationSeparator" w:id="0">
    <w:p w14:paraId="4F8EEE94" w14:textId="77777777" w:rsidR="00342495" w:rsidRDefault="0034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5919" w14:textId="77777777" w:rsidR="00B016C1" w:rsidRPr="00080C8E" w:rsidRDefault="00B016C1" w:rsidP="00B016C1">
    <w:pPr>
      <w:tabs>
        <w:tab w:val="left" w:pos="3060"/>
      </w:tabs>
      <w:suppressAutoHyphens/>
      <w:spacing w:line="240" w:lineRule="atLeast"/>
      <w:jc w:val="center"/>
      <w:rPr>
        <w:rFonts w:ascii="Verdana" w:hAnsi="Verdana"/>
        <w:b/>
        <w:bCs/>
      </w:rPr>
    </w:pPr>
    <w:r>
      <w:rPr>
        <w:rFonts w:ascii="Verdana" w:hAnsi="Verdana"/>
        <w:b/>
        <w:bCs/>
        <w:sz w:val="28"/>
        <w:szCs w:val="28"/>
      </w:rPr>
      <w:t>M</w:t>
    </w:r>
    <w:r w:rsidRPr="00080C8E">
      <w:rPr>
        <w:rFonts w:ascii="Verdana" w:hAnsi="Verdana"/>
        <w:b/>
        <w:bCs/>
        <w:sz w:val="28"/>
        <w:szCs w:val="28"/>
      </w:rPr>
      <w:t>EETING AGENDA</w:t>
    </w:r>
  </w:p>
  <w:p w14:paraId="4E10F843" w14:textId="77777777" w:rsidR="00B016C1" w:rsidRPr="00080C8E" w:rsidRDefault="00B016C1" w:rsidP="00B016C1">
    <w:pPr>
      <w:pStyle w:val="Heading1"/>
      <w:rPr>
        <w:rFonts w:ascii="Verdana" w:hAnsi="Verdana"/>
      </w:rPr>
    </w:pPr>
    <w:r w:rsidRPr="00080C8E">
      <w:rPr>
        <w:rFonts w:ascii="Verdana" w:hAnsi="Verdana"/>
      </w:rPr>
      <w:t>La Cygne City Council</w:t>
    </w:r>
  </w:p>
  <w:p w14:paraId="7C10F68E" w14:textId="29600450" w:rsidR="00B016C1" w:rsidRDefault="000A1169" w:rsidP="00DB11BA">
    <w:pPr>
      <w:pStyle w:val="Heading1"/>
      <w:rPr>
        <w:rFonts w:ascii="Verdana" w:hAnsi="Verdana"/>
      </w:rPr>
    </w:pPr>
    <w:r>
      <w:rPr>
        <w:rFonts w:ascii="Verdana" w:hAnsi="Verdana"/>
      </w:rPr>
      <w:t xml:space="preserve">August </w:t>
    </w:r>
    <w:r w:rsidR="009344D3">
      <w:rPr>
        <w:rFonts w:ascii="Verdana" w:hAnsi="Verdana"/>
      </w:rPr>
      <w:t>17</w:t>
    </w:r>
    <w:r w:rsidR="00DC3085">
      <w:rPr>
        <w:rFonts w:ascii="Verdana" w:hAnsi="Verdana"/>
      </w:rPr>
      <w:t>, 20</w:t>
    </w:r>
    <w:r w:rsidR="0084171D">
      <w:rPr>
        <w:rFonts w:ascii="Verdana" w:hAnsi="Verdana"/>
      </w:rPr>
      <w:t>2</w:t>
    </w:r>
    <w:r w:rsidR="00812F9B">
      <w:rPr>
        <w:rFonts w:ascii="Verdana" w:hAnsi="Verdana"/>
      </w:rPr>
      <w:t>2</w:t>
    </w:r>
  </w:p>
  <w:p w14:paraId="31CFAC15" w14:textId="75612097" w:rsidR="00B016C1" w:rsidRDefault="00B016C1" w:rsidP="00B016C1">
    <w:pPr>
      <w:pStyle w:val="Header"/>
      <w:jc w:val="center"/>
      <w:rPr>
        <w:rFonts w:ascii="Verdana" w:hAnsi="Verdana"/>
        <w:b/>
        <w:bCs/>
      </w:rPr>
    </w:pPr>
    <w:r w:rsidRPr="00080C8E">
      <w:rPr>
        <w:rFonts w:ascii="Verdana" w:hAnsi="Verdana"/>
        <w:b/>
        <w:bCs/>
      </w:rPr>
      <w:t>Meeting Pla</w:t>
    </w:r>
    <w:r>
      <w:rPr>
        <w:rFonts w:ascii="Verdana" w:hAnsi="Verdana"/>
        <w:b/>
        <w:bCs/>
      </w:rPr>
      <w:t xml:space="preserve">ce: La Cygne </w:t>
    </w:r>
    <w:r w:rsidR="00775FE0">
      <w:rPr>
        <w:rFonts w:ascii="Verdana" w:hAnsi="Verdana"/>
        <w:b/>
        <w:bCs/>
      </w:rPr>
      <w:t>Community Building</w:t>
    </w:r>
  </w:p>
  <w:p w14:paraId="07097D45" w14:textId="77777777" w:rsidR="002D2769" w:rsidRDefault="002D2769" w:rsidP="00B016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1E"/>
      </v:shape>
    </w:pict>
  </w:numPicBullet>
  <w:abstractNum w:abstractNumId="0" w15:restartNumberingAfterBreak="0">
    <w:nsid w:val="03E942A6"/>
    <w:multiLevelType w:val="hybridMultilevel"/>
    <w:tmpl w:val="1AA0B6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20819"/>
    <w:multiLevelType w:val="hybridMultilevel"/>
    <w:tmpl w:val="9C5857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3D6E95"/>
    <w:multiLevelType w:val="hybridMultilevel"/>
    <w:tmpl w:val="FB58E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573BFA"/>
    <w:multiLevelType w:val="hybridMultilevel"/>
    <w:tmpl w:val="5EECDB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A7611D2"/>
    <w:multiLevelType w:val="hybridMultilevel"/>
    <w:tmpl w:val="4B6E53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80155B"/>
    <w:multiLevelType w:val="hybridMultilevel"/>
    <w:tmpl w:val="297E42C8"/>
    <w:lvl w:ilvl="0" w:tplc="0409000D">
      <w:start w:val="1"/>
      <w:numFmt w:val="bullet"/>
      <w:lvlText w:val=""/>
      <w:lvlJc w:val="left"/>
      <w:pPr>
        <w:tabs>
          <w:tab w:val="num" w:pos="1080"/>
        </w:tabs>
        <w:ind w:left="1080" w:hanging="360"/>
      </w:pPr>
      <w:rPr>
        <w:rFonts w:ascii="Wingdings" w:hAnsi="Wingdings" w:hint="default"/>
      </w:rPr>
    </w:lvl>
    <w:lvl w:ilvl="1" w:tplc="04090007">
      <w:start w:val="1"/>
      <w:numFmt w:val="bullet"/>
      <w:lvlText w:val=""/>
      <w:lvlPicBulletId w:val="0"/>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2335B97"/>
    <w:multiLevelType w:val="hybridMultilevel"/>
    <w:tmpl w:val="D444C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6C7D51"/>
    <w:multiLevelType w:val="hybridMultilevel"/>
    <w:tmpl w:val="3E9896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6933B4"/>
    <w:multiLevelType w:val="hybridMultilevel"/>
    <w:tmpl w:val="3DB249C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78329648">
    <w:abstractNumId w:val="5"/>
  </w:num>
  <w:num w:numId="2" w16cid:durableId="479154989">
    <w:abstractNumId w:val="8"/>
  </w:num>
  <w:num w:numId="3" w16cid:durableId="931012103">
    <w:abstractNumId w:val="1"/>
  </w:num>
  <w:num w:numId="4" w16cid:durableId="2064787810">
    <w:abstractNumId w:val="7"/>
  </w:num>
  <w:num w:numId="5" w16cid:durableId="1890259982">
    <w:abstractNumId w:val="4"/>
  </w:num>
  <w:num w:numId="6" w16cid:durableId="1459450204">
    <w:abstractNumId w:val="2"/>
  </w:num>
  <w:num w:numId="7" w16cid:durableId="896666969">
    <w:abstractNumId w:val="6"/>
  </w:num>
  <w:num w:numId="8" w16cid:durableId="2083749766">
    <w:abstractNumId w:val="0"/>
  </w:num>
  <w:num w:numId="9" w16cid:durableId="183764730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C1"/>
    <w:rsid w:val="0000037A"/>
    <w:rsid w:val="000011C7"/>
    <w:rsid w:val="00001E83"/>
    <w:rsid w:val="000047CE"/>
    <w:rsid w:val="00007753"/>
    <w:rsid w:val="00010CAB"/>
    <w:rsid w:val="000119EB"/>
    <w:rsid w:val="00011B5E"/>
    <w:rsid w:val="00012876"/>
    <w:rsid w:val="0001554B"/>
    <w:rsid w:val="00015747"/>
    <w:rsid w:val="0001789E"/>
    <w:rsid w:val="00020381"/>
    <w:rsid w:val="00021363"/>
    <w:rsid w:val="0002248C"/>
    <w:rsid w:val="0002378C"/>
    <w:rsid w:val="000240A8"/>
    <w:rsid w:val="000242C1"/>
    <w:rsid w:val="00025513"/>
    <w:rsid w:val="000258BF"/>
    <w:rsid w:val="000269BD"/>
    <w:rsid w:val="000333EF"/>
    <w:rsid w:val="00033B3F"/>
    <w:rsid w:val="00033F26"/>
    <w:rsid w:val="000354EB"/>
    <w:rsid w:val="0003588C"/>
    <w:rsid w:val="00035C68"/>
    <w:rsid w:val="00035E41"/>
    <w:rsid w:val="0003699E"/>
    <w:rsid w:val="00040B70"/>
    <w:rsid w:val="00041189"/>
    <w:rsid w:val="000425FD"/>
    <w:rsid w:val="0004280D"/>
    <w:rsid w:val="0004298C"/>
    <w:rsid w:val="00042B16"/>
    <w:rsid w:val="0004426A"/>
    <w:rsid w:val="00044300"/>
    <w:rsid w:val="0004435B"/>
    <w:rsid w:val="00046C89"/>
    <w:rsid w:val="000479F3"/>
    <w:rsid w:val="00050D02"/>
    <w:rsid w:val="0005170B"/>
    <w:rsid w:val="000529B7"/>
    <w:rsid w:val="00052EF2"/>
    <w:rsid w:val="0005350B"/>
    <w:rsid w:val="00060903"/>
    <w:rsid w:val="000612DC"/>
    <w:rsid w:val="000625F2"/>
    <w:rsid w:val="000669C4"/>
    <w:rsid w:val="00067CDA"/>
    <w:rsid w:val="00070F02"/>
    <w:rsid w:val="00070F16"/>
    <w:rsid w:val="00071F5C"/>
    <w:rsid w:val="00072BE2"/>
    <w:rsid w:val="00073575"/>
    <w:rsid w:val="00074278"/>
    <w:rsid w:val="00074F94"/>
    <w:rsid w:val="00077CD2"/>
    <w:rsid w:val="000811BF"/>
    <w:rsid w:val="00082CB0"/>
    <w:rsid w:val="00083355"/>
    <w:rsid w:val="000835C3"/>
    <w:rsid w:val="00085557"/>
    <w:rsid w:val="000866AF"/>
    <w:rsid w:val="0009123B"/>
    <w:rsid w:val="00094563"/>
    <w:rsid w:val="0009499D"/>
    <w:rsid w:val="0009563C"/>
    <w:rsid w:val="00095813"/>
    <w:rsid w:val="00095C87"/>
    <w:rsid w:val="00096C7E"/>
    <w:rsid w:val="00097C4B"/>
    <w:rsid w:val="000A0E52"/>
    <w:rsid w:val="000A1169"/>
    <w:rsid w:val="000A153F"/>
    <w:rsid w:val="000A20F5"/>
    <w:rsid w:val="000A4E24"/>
    <w:rsid w:val="000A504A"/>
    <w:rsid w:val="000A59D6"/>
    <w:rsid w:val="000A67F3"/>
    <w:rsid w:val="000B1805"/>
    <w:rsid w:val="000B2248"/>
    <w:rsid w:val="000B2702"/>
    <w:rsid w:val="000B415A"/>
    <w:rsid w:val="000B59C5"/>
    <w:rsid w:val="000B6FDD"/>
    <w:rsid w:val="000C06D4"/>
    <w:rsid w:val="000C2148"/>
    <w:rsid w:val="000C2A26"/>
    <w:rsid w:val="000C3062"/>
    <w:rsid w:val="000C3672"/>
    <w:rsid w:val="000C3677"/>
    <w:rsid w:val="000C46D9"/>
    <w:rsid w:val="000C49EF"/>
    <w:rsid w:val="000C5C39"/>
    <w:rsid w:val="000C787A"/>
    <w:rsid w:val="000D03FF"/>
    <w:rsid w:val="000D12B2"/>
    <w:rsid w:val="000D13D1"/>
    <w:rsid w:val="000D3D51"/>
    <w:rsid w:val="000D52BF"/>
    <w:rsid w:val="000D6A8F"/>
    <w:rsid w:val="000D6E73"/>
    <w:rsid w:val="000D71CA"/>
    <w:rsid w:val="000E01BA"/>
    <w:rsid w:val="000E1FD6"/>
    <w:rsid w:val="000E462C"/>
    <w:rsid w:val="000E4746"/>
    <w:rsid w:val="000E4C91"/>
    <w:rsid w:val="000E7C7F"/>
    <w:rsid w:val="000F040D"/>
    <w:rsid w:val="000F1BD4"/>
    <w:rsid w:val="000F326C"/>
    <w:rsid w:val="000F3F75"/>
    <w:rsid w:val="000F51A7"/>
    <w:rsid w:val="000F7DC6"/>
    <w:rsid w:val="00102499"/>
    <w:rsid w:val="001024B3"/>
    <w:rsid w:val="001030D2"/>
    <w:rsid w:val="00103B49"/>
    <w:rsid w:val="001045BE"/>
    <w:rsid w:val="00106EA1"/>
    <w:rsid w:val="00110811"/>
    <w:rsid w:val="0011082D"/>
    <w:rsid w:val="001115B2"/>
    <w:rsid w:val="00111EDF"/>
    <w:rsid w:val="00112C58"/>
    <w:rsid w:val="001137D4"/>
    <w:rsid w:val="0011397E"/>
    <w:rsid w:val="00113B28"/>
    <w:rsid w:val="00114CBF"/>
    <w:rsid w:val="001152D7"/>
    <w:rsid w:val="00117E3A"/>
    <w:rsid w:val="00121D15"/>
    <w:rsid w:val="001225DA"/>
    <w:rsid w:val="00122A12"/>
    <w:rsid w:val="00124CB8"/>
    <w:rsid w:val="0013002B"/>
    <w:rsid w:val="00130347"/>
    <w:rsid w:val="00131E9F"/>
    <w:rsid w:val="00132022"/>
    <w:rsid w:val="00133A95"/>
    <w:rsid w:val="0013679B"/>
    <w:rsid w:val="00137767"/>
    <w:rsid w:val="001411CC"/>
    <w:rsid w:val="001413DE"/>
    <w:rsid w:val="001420F4"/>
    <w:rsid w:val="00143360"/>
    <w:rsid w:val="00144CFC"/>
    <w:rsid w:val="00144DE2"/>
    <w:rsid w:val="00145118"/>
    <w:rsid w:val="001462F1"/>
    <w:rsid w:val="0014637C"/>
    <w:rsid w:val="00150375"/>
    <w:rsid w:val="001503F9"/>
    <w:rsid w:val="00150633"/>
    <w:rsid w:val="0015288D"/>
    <w:rsid w:val="001530A5"/>
    <w:rsid w:val="00153C5D"/>
    <w:rsid w:val="00154004"/>
    <w:rsid w:val="001560C1"/>
    <w:rsid w:val="001576E1"/>
    <w:rsid w:val="00157C8E"/>
    <w:rsid w:val="001611A3"/>
    <w:rsid w:val="00161B42"/>
    <w:rsid w:val="001624E8"/>
    <w:rsid w:val="001632E6"/>
    <w:rsid w:val="00163333"/>
    <w:rsid w:val="00166933"/>
    <w:rsid w:val="00166D43"/>
    <w:rsid w:val="00166DD5"/>
    <w:rsid w:val="00167069"/>
    <w:rsid w:val="0017058D"/>
    <w:rsid w:val="0017088F"/>
    <w:rsid w:val="0017326E"/>
    <w:rsid w:val="00174206"/>
    <w:rsid w:val="00174327"/>
    <w:rsid w:val="00176B7C"/>
    <w:rsid w:val="001774DF"/>
    <w:rsid w:val="0018206B"/>
    <w:rsid w:val="001824D7"/>
    <w:rsid w:val="00182844"/>
    <w:rsid w:val="00184F5B"/>
    <w:rsid w:val="001853BA"/>
    <w:rsid w:val="0018630B"/>
    <w:rsid w:val="00187492"/>
    <w:rsid w:val="001874A0"/>
    <w:rsid w:val="00190266"/>
    <w:rsid w:val="00191CFF"/>
    <w:rsid w:val="00192486"/>
    <w:rsid w:val="00192F9C"/>
    <w:rsid w:val="00194D26"/>
    <w:rsid w:val="001952D3"/>
    <w:rsid w:val="00195F01"/>
    <w:rsid w:val="00195FAD"/>
    <w:rsid w:val="00196912"/>
    <w:rsid w:val="001973BF"/>
    <w:rsid w:val="001A0EEB"/>
    <w:rsid w:val="001A2237"/>
    <w:rsid w:val="001A294F"/>
    <w:rsid w:val="001A2DE6"/>
    <w:rsid w:val="001A3CF0"/>
    <w:rsid w:val="001A4634"/>
    <w:rsid w:val="001A4982"/>
    <w:rsid w:val="001A5D75"/>
    <w:rsid w:val="001A7101"/>
    <w:rsid w:val="001A713E"/>
    <w:rsid w:val="001B0872"/>
    <w:rsid w:val="001B0DB4"/>
    <w:rsid w:val="001B3508"/>
    <w:rsid w:val="001B39CE"/>
    <w:rsid w:val="001B3D15"/>
    <w:rsid w:val="001B4C0E"/>
    <w:rsid w:val="001B60B9"/>
    <w:rsid w:val="001B737C"/>
    <w:rsid w:val="001C1257"/>
    <w:rsid w:val="001C6ABB"/>
    <w:rsid w:val="001C6EDC"/>
    <w:rsid w:val="001C7616"/>
    <w:rsid w:val="001C7F56"/>
    <w:rsid w:val="001D078A"/>
    <w:rsid w:val="001D0DA3"/>
    <w:rsid w:val="001D1F86"/>
    <w:rsid w:val="001D2776"/>
    <w:rsid w:val="001D27E3"/>
    <w:rsid w:val="001D2D71"/>
    <w:rsid w:val="001D36B4"/>
    <w:rsid w:val="001D481B"/>
    <w:rsid w:val="001D4E72"/>
    <w:rsid w:val="001D5761"/>
    <w:rsid w:val="001D5D11"/>
    <w:rsid w:val="001D607E"/>
    <w:rsid w:val="001E07F3"/>
    <w:rsid w:val="001E145B"/>
    <w:rsid w:val="001E172E"/>
    <w:rsid w:val="001E542C"/>
    <w:rsid w:val="001E76DF"/>
    <w:rsid w:val="001E78C0"/>
    <w:rsid w:val="001F2098"/>
    <w:rsid w:val="001F2B73"/>
    <w:rsid w:val="001F44CE"/>
    <w:rsid w:val="001F4FB3"/>
    <w:rsid w:val="001F634E"/>
    <w:rsid w:val="001F7D0D"/>
    <w:rsid w:val="00200178"/>
    <w:rsid w:val="00200780"/>
    <w:rsid w:val="002013C2"/>
    <w:rsid w:val="002014EA"/>
    <w:rsid w:val="002020DE"/>
    <w:rsid w:val="0020257C"/>
    <w:rsid w:val="002027A6"/>
    <w:rsid w:val="00202C7E"/>
    <w:rsid w:val="00203C9C"/>
    <w:rsid w:val="002051D2"/>
    <w:rsid w:val="00205823"/>
    <w:rsid w:val="00212292"/>
    <w:rsid w:val="00212902"/>
    <w:rsid w:val="002155B9"/>
    <w:rsid w:val="002157DD"/>
    <w:rsid w:val="00216D5F"/>
    <w:rsid w:val="00217C0D"/>
    <w:rsid w:val="00222067"/>
    <w:rsid w:val="00222488"/>
    <w:rsid w:val="00222A80"/>
    <w:rsid w:val="00223AC1"/>
    <w:rsid w:val="00223FA8"/>
    <w:rsid w:val="002257A3"/>
    <w:rsid w:val="00225FAC"/>
    <w:rsid w:val="00226EAE"/>
    <w:rsid w:val="00227C45"/>
    <w:rsid w:val="00227D52"/>
    <w:rsid w:val="00230167"/>
    <w:rsid w:val="00230405"/>
    <w:rsid w:val="00231CA8"/>
    <w:rsid w:val="0023393C"/>
    <w:rsid w:val="00234DAF"/>
    <w:rsid w:val="00241AD3"/>
    <w:rsid w:val="00241C96"/>
    <w:rsid w:val="00246A83"/>
    <w:rsid w:val="00247A60"/>
    <w:rsid w:val="00250093"/>
    <w:rsid w:val="00251413"/>
    <w:rsid w:val="00251E75"/>
    <w:rsid w:val="002545C3"/>
    <w:rsid w:val="002555A6"/>
    <w:rsid w:val="00261319"/>
    <w:rsid w:val="00261C60"/>
    <w:rsid w:val="00262166"/>
    <w:rsid w:val="00262543"/>
    <w:rsid w:val="002628DB"/>
    <w:rsid w:val="002634CE"/>
    <w:rsid w:val="00263EF3"/>
    <w:rsid w:val="002644A0"/>
    <w:rsid w:val="00267094"/>
    <w:rsid w:val="002675D9"/>
    <w:rsid w:val="00270756"/>
    <w:rsid w:val="0027114D"/>
    <w:rsid w:val="0027304B"/>
    <w:rsid w:val="00273244"/>
    <w:rsid w:val="00274587"/>
    <w:rsid w:val="00274FD7"/>
    <w:rsid w:val="00275F71"/>
    <w:rsid w:val="0027657F"/>
    <w:rsid w:val="00276DA4"/>
    <w:rsid w:val="002771BF"/>
    <w:rsid w:val="00277379"/>
    <w:rsid w:val="00281329"/>
    <w:rsid w:val="00281D16"/>
    <w:rsid w:val="00283049"/>
    <w:rsid w:val="00284558"/>
    <w:rsid w:val="00284C4E"/>
    <w:rsid w:val="0028579F"/>
    <w:rsid w:val="00285C3D"/>
    <w:rsid w:val="002913E1"/>
    <w:rsid w:val="00291E30"/>
    <w:rsid w:val="00294992"/>
    <w:rsid w:val="002958E9"/>
    <w:rsid w:val="00295C18"/>
    <w:rsid w:val="0029736C"/>
    <w:rsid w:val="002A09CA"/>
    <w:rsid w:val="002A133E"/>
    <w:rsid w:val="002A136D"/>
    <w:rsid w:val="002A1D90"/>
    <w:rsid w:val="002A2CDF"/>
    <w:rsid w:val="002A311B"/>
    <w:rsid w:val="002A3E86"/>
    <w:rsid w:val="002A469F"/>
    <w:rsid w:val="002A7289"/>
    <w:rsid w:val="002A7B01"/>
    <w:rsid w:val="002A7FAB"/>
    <w:rsid w:val="002B0E62"/>
    <w:rsid w:val="002B0EAC"/>
    <w:rsid w:val="002B2034"/>
    <w:rsid w:val="002B2157"/>
    <w:rsid w:val="002B34EB"/>
    <w:rsid w:val="002B7A8E"/>
    <w:rsid w:val="002B7E96"/>
    <w:rsid w:val="002C0884"/>
    <w:rsid w:val="002C0DF5"/>
    <w:rsid w:val="002C14D3"/>
    <w:rsid w:val="002C25C4"/>
    <w:rsid w:val="002C28F9"/>
    <w:rsid w:val="002C2E44"/>
    <w:rsid w:val="002C3D01"/>
    <w:rsid w:val="002C4A47"/>
    <w:rsid w:val="002C530C"/>
    <w:rsid w:val="002C614D"/>
    <w:rsid w:val="002C6192"/>
    <w:rsid w:val="002D05E2"/>
    <w:rsid w:val="002D0A33"/>
    <w:rsid w:val="002D113D"/>
    <w:rsid w:val="002D1E3F"/>
    <w:rsid w:val="002D2743"/>
    <w:rsid w:val="002D2769"/>
    <w:rsid w:val="002D2F9F"/>
    <w:rsid w:val="002D3A13"/>
    <w:rsid w:val="002D3C05"/>
    <w:rsid w:val="002D4228"/>
    <w:rsid w:val="002D5995"/>
    <w:rsid w:val="002D5BD5"/>
    <w:rsid w:val="002D6729"/>
    <w:rsid w:val="002D784B"/>
    <w:rsid w:val="002E06C9"/>
    <w:rsid w:val="002E09D7"/>
    <w:rsid w:val="002E100B"/>
    <w:rsid w:val="002E373E"/>
    <w:rsid w:val="002E5031"/>
    <w:rsid w:val="002E5369"/>
    <w:rsid w:val="002E6CE8"/>
    <w:rsid w:val="002E7D26"/>
    <w:rsid w:val="002F19EF"/>
    <w:rsid w:val="002F2DBC"/>
    <w:rsid w:val="002F5E6B"/>
    <w:rsid w:val="002F6A08"/>
    <w:rsid w:val="002F7B53"/>
    <w:rsid w:val="003014F5"/>
    <w:rsid w:val="00302D50"/>
    <w:rsid w:val="00303762"/>
    <w:rsid w:val="00304B32"/>
    <w:rsid w:val="00305301"/>
    <w:rsid w:val="00305DA4"/>
    <w:rsid w:val="00306FA9"/>
    <w:rsid w:val="00310FE4"/>
    <w:rsid w:val="003118C7"/>
    <w:rsid w:val="003135FE"/>
    <w:rsid w:val="00313C45"/>
    <w:rsid w:val="0031526D"/>
    <w:rsid w:val="003152E8"/>
    <w:rsid w:val="00316E33"/>
    <w:rsid w:val="00317514"/>
    <w:rsid w:val="00321836"/>
    <w:rsid w:val="00322894"/>
    <w:rsid w:val="00323100"/>
    <w:rsid w:val="003325CB"/>
    <w:rsid w:val="00333B3C"/>
    <w:rsid w:val="00336CAC"/>
    <w:rsid w:val="00337D00"/>
    <w:rsid w:val="00341B72"/>
    <w:rsid w:val="00342495"/>
    <w:rsid w:val="003429D9"/>
    <w:rsid w:val="00344087"/>
    <w:rsid w:val="0034577A"/>
    <w:rsid w:val="003461F6"/>
    <w:rsid w:val="003467B9"/>
    <w:rsid w:val="00346985"/>
    <w:rsid w:val="00347E85"/>
    <w:rsid w:val="0035158A"/>
    <w:rsid w:val="00352E36"/>
    <w:rsid w:val="00354FDA"/>
    <w:rsid w:val="00355D58"/>
    <w:rsid w:val="00356047"/>
    <w:rsid w:val="00356907"/>
    <w:rsid w:val="00356996"/>
    <w:rsid w:val="00357CCC"/>
    <w:rsid w:val="00360420"/>
    <w:rsid w:val="00361E97"/>
    <w:rsid w:val="00361F90"/>
    <w:rsid w:val="00366A9A"/>
    <w:rsid w:val="00370824"/>
    <w:rsid w:val="00370BAF"/>
    <w:rsid w:val="003755E0"/>
    <w:rsid w:val="00375EB8"/>
    <w:rsid w:val="003778BD"/>
    <w:rsid w:val="003779B2"/>
    <w:rsid w:val="00377B57"/>
    <w:rsid w:val="00377C50"/>
    <w:rsid w:val="0038056D"/>
    <w:rsid w:val="00381257"/>
    <w:rsid w:val="00381CD9"/>
    <w:rsid w:val="00390C82"/>
    <w:rsid w:val="00390D23"/>
    <w:rsid w:val="00390FDB"/>
    <w:rsid w:val="003926F2"/>
    <w:rsid w:val="003934C4"/>
    <w:rsid w:val="00393549"/>
    <w:rsid w:val="00395C35"/>
    <w:rsid w:val="00396A9F"/>
    <w:rsid w:val="003A078A"/>
    <w:rsid w:val="003A1B0C"/>
    <w:rsid w:val="003A1E26"/>
    <w:rsid w:val="003A329D"/>
    <w:rsid w:val="003A380E"/>
    <w:rsid w:val="003A45D6"/>
    <w:rsid w:val="003A53F2"/>
    <w:rsid w:val="003A5C87"/>
    <w:rsid w:val="003A5FBE"/>
    <w:rsid w:val="003A6E38"/>
    <w:rsid w:val="003B0D94"/>
    <w:rsid w:val="003B1671"/>
    <w:rsid w:val="003B194A"/>
    <w:rsid w:val="003B3145"/>
    <w:rsid w:val="003B4797"/>
    <w:rsid w:val="003B535B"/>
    <w:rsid w:val="003B5B99"/>
    <w:rsid w:val="003B5FEB"/>
    <w:rsid w:val="003B6782"/>
    <w:rsid w:val="003B6AE1"/>
    <w:rsid w:val="003B70B0"/>
    <w:rsid w:val="003C0BDB"/>
    <w:rsid w:val="003C21E7"/>
    <w:rsid w:val="003C28EA"/>
    <w:rsid w:val="003C4337"/>
    <w:rsid w:val="003C43E0"/>
    <w:rsid w:val="003C5019"/>
    <w:rsid w:val="003C51E9"/>
    <w:rsid w:val="003C5D78"/>
    <w:rsid w:val="003C70E2"/>
    <w:rsid w:val="003D3232"/>
    <w:rsid w:val="003D3914"/>
    <w:rsid w:val="003D409E"/>
    <w:rsid w:val="003D4144"/>
    <w:rsid w:val="003D5A30"/>
    <w:rsid w:val="003E0392"/>
    <w:rsid w:val="003E0BC5"/>
    <w:rsid w:val="003E210A"/>
    <w:rsid w:val="003E5E82"/>
    <w:rsid w:val="003E6856"/>
    <w:rsid w:val="003E74B6"/>
    <w:rsid w:val="003F1459"/>
    <w:rsid w:val="003F2AEC"/>
    <w:rsid w:val="003F6250"/>
    <w:rsid w:val="003F6FE9"/>
    <w:rsid w:val="003F7FBD"/>
    <w:rsid w:val="00400606"/>
    <w:rsid w:val="0040285D"/>
    <w:rsid w:val="004037F5"/>
    <w:rsid w:val="00403AA7"/>
    <w:rsid w:val="00404134"/>
    <w:rsid w:val="00404BD8"/>
    <w:rsid w:val="0040702D"/>
    <w:rsid w:val="0040735C"/>
    <w:rsid w:val="00407A5C"/>
    <w:rsid w:val="00411B26"/>
    <w:rsid w:val="00412BBF"/>
    <w:rsid w:val="00414133"/>
    <w:rsid w:val="004155A8"/>
    <w:rsid w:val="0041660D"/>
    <w:rsid w:val="00417071"/>
    <w:rsid w:val="0041740E"/>
    <w:rsid w:val="00417FC1"/>
    <w:rsid w:val="00421A42"/>
    <w:rsid w:val="0042270E"/>
    <w:rsid w:val="0042305B"/>
    <w:rsid w:val="00424C50"/>
    <w:rsid w:val="004278F4"/>
    <w:rsid w:val="00427A69"/>
    <w:rsid w:val="00430A97"/>
    <w:rsid w:val="0043184C"/>
    <w:rsid w:val="004355EB"/>
    <w:rsid w:val="00435C2A"/>
    <w:rsid w:val="00436160"/>
    <w:rsid w:val="00437282"/>
    <w:rsid w:val="00440953"/>
    <w:rsid w:val="00442965"/>
    <w:rsid w:val="00443B49"/>
    <w:rsid w:val="004444EA"/>
    <w:rsid w:val="004459A1"/>
    <w:rsid w:val="00445C41"/>
    <w:rsid w:val="004502F2"/>
    <w:rsid w:val="00450A07"/>
    <w:rsid w:val="00450B0E"/>
    <w:rsid w:val="004515DC"/>
    <w:rsid w:val="00451808"/>
    <w:rsid w:val="00453344"/>
    <w:rsid w:val="004539E7"/>
    <w:rsid w:val="00453F38"/>
    <w:rsid w:val="00454217"/>
    <w:rsid w:val="00454A5F"/>
    <w:rsid w:val="00454D51"/>
    <w:rsid w:val="00455196"/>
    <w:rsid w:val="00457088"/>
    <w:rsid w:val="00457F7C"/>
    <w:rsid w:val="00461D46"/>
    <w:rsid w:val="00462DB0"/>
    <w:rsid w:val="00462F7B"/>
    <w:rsid w:val="00463F9B"/>
    <w:rsid w:val="00464369"/>
    <w:rsid w:val="0046623F"/>
    <w:rsid w:val="00466F02"/>
    <w:rsid w:val="004705DD"/>
    <w:rsid w:val="0047159C"/>
    <w:rsid w:val="00472168"/>
    <w:rsid w:val="00472A53"/>
    <w:rsid w:val="00475A4B"/>
    <w:rsid w:val="004770B4"/>
    <w:rsid w:val="00477814"/>
    <w:rsid w:val="00477963"/>
    <w:rsid w:val="00477E5D"/>
    <w:rsid w:val="00480497"/>
    <w:rsid w:val="00482C65"/>
    <w:rsid w:val="004841A8"/>
    <w:rsid w:val="00484B31"/>
    <w:rsid w:val="004867F9"/>
    <w:rsid w:val="00490404"/>
    <w:rsid w:val="00492137"/>
    <w:rsid w:val="00492CB5"/>
    <w:rsid w:val="00493A21"/>
    <w:rsid w:val="00493DE1"/>
    <w:rsid w:val="004A05BD"/>
    <w:rsid w:val="004A1F05"/>
    <w:rsid w:val="004A21AF"/>
    <w:rsid w:val="004A241E"/>
    <w:rsid w:val="004A2DE8"/>
    <w:rsid w:val="004A32EF"/>
    <w:rsid w:val="004A37E1"/>
    <w:rsid w:val="004A5213"/>
    <w:rsid w:val="004A72EC"/>
    <w:rsid w:val="004A7D9D"/>
    <w:rsid w:val="004B0D38"/>
    <w:rsid w:val="004B38D7"/>
    <w:rsid w:val="004B421A"/>
    <w:rsid w:val="004B7631"/>
    <w:rsid w:val="004C2281"/>
    <w:rsid w:val="004C248C"/>
    <w:rsid w:val="004C2D11"/>
    <w:rsid w:val="004C3A05"/>
    <w:rsid w:val="004C3B13"/>
    <w:rsid w:val="004C59D0"/>
    <w:rsid w:val="004C734C"/>
    <w:rsid w:val="004C7E13"/>
    <w:rsid w:val="004D0295"/>
    <w:rsid w:val="004D166B"/>
    <w:rsid w:val="004D1877"/>
    <w:rsid w:val="004D1D51"/>
    <w:rsid w:val="004D1D54"/>
    <w:rsid w:val="004D3AA8"/>
    <w:rsid w:val="004D40D7"/>
    <w:rsid w:val="004D6FCC"/>
    <w:rsid w:val="004D7186"/>
    <w:rsid w:val="004D7FC8"/>
    <w:rsid w:val="004E5EBE"/>
    <w:rsid w:val="004E7E4A"/>
    <w:rsid w:val="004F00BD"/>
    <w:rsid w:val="004F2A0A"/>
    <w:rsid w:val="004F3AE6"/>
    <w:rsid w:val="004F3C7D"/>
    <w:rsid w:val="004F57DB"/>
    <w:rsid w:val="004F5C44"/>
    <w:rsid w:val="004F5C87"/>
    <w:rsid w:val="004F5F44"/>
    <w:rsid w:val="00500C75"/>
    <w:rsid w:val="00503BF6"/>
    <w:rsid w:val="005042E8"/>
    <w:rsid w:val="00506616"/>
    <w:rsid w:val="00507EB6"/>
    <w:rsid w:val="00510143"/>
    <w:rsid w:val="00512237"/>
    <w:rsid w:val="00512943"/>
    <w:rsid w:val="00514112"/>
    <w:rsid w:val="00515368"/>
    <w:rsid w:val="00516B33"/>
    <w:rsid w:val="00516DA6"/>
    <w:rsid w:val="005175FE"/>
    <w:rsid w:val="0052191D"/>
    <w:rsid w:val="00521B79"/>
    <w:rsid w:val="00522236"/>
    <w:rsid w:val="005224AE"/>
    <w:rsid w:val="0052376B"/>
    <w:rsid w:val="005239A5"/>
    <w:rsid w:val="00523E6C"/>
    <w:rsid w:val="00526264"/>
    <w:rsid w:val="00527781"/>
    <w:rsid w:val="00531AB1"/>
    <w:rsid w:val="00532168"/>
    <w:rsid w:val="00536A3C"/>
    <w:rsid w:val="00541B9E"/>
    <w:rsid w:val="005438E7"/>
    <w:rsid w:val="00543924"/>
    <w:rsid w:val="00543FB1"/>
    <w:rsid w:val="00544079"/>
    <w:rsid w:val="00546E73"/>
    <w:rsid w:val="00550EE5"/>
    <w:rsid w:val="005510EF"/>
    <w:rsid w:val="00552460"/>
    <w:rsid w:val="00554BF6"/>
    <w:rsid w:val="00556D4D"/>
    <w:rsid w:val="005621A5"/>
    <w:rsid w:val="00563166"/>
    <w:rsid w:val="0056344F"/>
    <w:rsid w:val="00564DC1"/>
    <w:rsid w:val="005671E1"/>
    <w:rsid w:val="005677E1"/>
    <w:rsid w:val="00570B4E"/>
    <w:rsid w:val="0057281A"/>
    <w:rsid w:val="005739CE"/>
    <w:rsid w:val="005803F4"/>
    <w:rsid w:val="00581109"/>
    <w:rsid w:val="00581E41"/>
    <w:rsid w:val="005824A9"/>
    <w:rsid w:val="0058255C"/>
    <w:rsid w:val="0058264E"/>
    <w:rsid w:val="00585283"/>
    <w:rsid w:val="00585E2C"/>
    <w:rsid w:val="0059333C"/>
    <w:rsid w:val="00593B76"/>
    <w:rsid w:val="0059496C"/>
    <w:rsid w:val="00594D69"/>
    <w:rsid w:val="00597479"/>
    <w:rsid w:val="00597676"/>
    <w:rsid w:val="00597FF1"/>
    <w:rsid w:val="005A04DE"/>
    <w:rsid w:val="005A0DD2"/>
    <w:rsid w:val="005A24C7"/>
    <w:rsid w:val="005A53FB"/>
    <w:rsid w:val="005A674F"/>
    <w:rsid w:val="005B08C6"/>
    <w:rsid w:val="005B4A3C"/>
    <w:rsid w:val="005B4EE1"/>
    <w:rsid w:val="005B6032"/>
    <w:rsid w:val="005B6B7A"/>
    <w:rsid w:val="005B7CEB"/>
    <w:rsid w:val="005C225B"/>
    <w:rsid w:val="005C28AA"/>
    <w:rsid w:val="005C3C80"/>
    <w:rsid w:val="005C47A9"/>
    <w:rsid w:val="005C576A"/>
    <w:rsid w:val="005C5E1A"/>
    <w:rsid w:val="005C686A"/>
    <w:rsid w:val="005C6917"/>
    <w:rsid w:val="005C7363"/>
    <w:rsid w:val="005D0C52"/>
    <w:rsid w:val="005D104E"/>
    <w:rsid w:val="005D1228"/>
    <w:rsid w:val="005D15D0"/>
    <w:rsid w:val="005D171E"/>
    <w:rsid w:val="005D3A1A"/>
    <w:rsid w:val="005D4596"/>
    <w:rsid w:val="005D4FC2"/>
    <w:rsid w:val="005D5134"/>
    <w:rsid w:val="005E03AC"/>
    <w:rsid w:val="005E06A4"/>
    <w:rsid w:val="005E0CFF"/>
    <w:rsid w:val="005E2A16"/>
    <w:rsid w:val="005E3885"/>
    <w:rsid w:val="005E45A9"/>
    <w:rsid w:val="005E4E79"/>
    <w:rsid w:val="005E607D"/>
    <w:rsid w:val="005E74F7"/>
    <w:rsid w:val="005F1E36"/>
    <w:rsid w:val="005F2CA1"/>
    <w:rsid w:val="005F36C5"/>
    <w:rsid w:val="005F7B49"/>
    <w:rsid w:val="006037A9"/>
    <w:rsid w:val="00603E5C"/>
    <w:rsid w:val="00603EB7"/>
    <w:rsid w:val="0060552C"/>
    <w:rsid w:val="006073AA"/>
    <w:rsid w:val="006076EA"/>
    <w:rsid w:val="00613DC7"/>
    <w:rsid w:val="00614463"/>
    <w:rsid w:val="006149E5"/>
    <w:rsid w:val="00615127"/>
    <w:rsid w:val="006153A6"/>
    <w:rsid w:val="00616E13"/>
    <w:rsid w:val="00617A69"/>
    <w:rsid w:val="00621912"/>
    <w:rsid w:val="00623748"/>
    <w:rsid w:val="00625B89"/>
    <w:rsid w:val="00626C5A"/>
    <w:rsid w:val="006270A3"/>
    <w:rsid w:val="006313D9"/>
    <w:rsid w:val="006348CD"/>
    <w:rsid w:val="006353B1"/>
    <w:rsid w:val="00636EE9"/>
    <w:rsid w:val="00640F37"/>
    <w:rsid w:val="00641BB8"/>
    <w:rsid w:val="00642F87"/>
    <w:rsid w:val="006433E3"/>
    <w:rsid w:val="0064348B"/>
    <w:rsid w:val="00643594"/>
    <w:rsid w:val="00643B6E"/>
    <w:rsid w:val="0064789D"/>
    <w:rsid w:val="00647D0C"/>
    <w:rsid w:val="00647F1D"/>
    <w:rsid w:val="0065114B"/>
    <w:rsid w:val="00651909"/>
    <w:rsid w:val="00655108"/>
    <w:rsid w:val="0065569D"/>
    <w:rsid w:val="00655F39"/>
    <w:rsid w:val="00656E2F"/>
    <w:rsid w:val="00660975"/>
    <w:rsid w:val="00662C50"/>
    <w:rsid w:val="0066400C"/>
    <w:rsid w:val="00665C13"/>
    <w:rsid w:val="00667819"/>
    <w:rsid w:val="00667F64"/>
    <w:rsid w:val="00670950"/>
    <w:rsid w:val="0067291F"/>
    <w:rsid w:val="0067386B"/>
    <w:rsid w:val="00675CC8"/>
    <w:rsid w:val="006762FC"/>
    <w:rsid w:val="00676705"/>
    <w:rsid w:val="0067696E"/>
    <w:rsid w:val="006776DF"/>
    <w:rsid w:val="00677853"/>
    <w:rsid w:val="0068011C"/>
    <w:rsid w:val="00681C6D"/>
    <w:rsid w:val="00682996"/>
    <w:rsid w:val="006918D8"/>
    <w:rsid w:val="0069662D"/>
    <w:rsid w:val="00696CA6"/>
    <w:rsid w:val="00696DEE"/>
    <w:rsid w:val="0069790E"/>
    <w:rsid w:val="006A2882"/>
    <w:rsid w:val="006A3D8B"/>
    <w:rsid w:val="006A4B9E"/>
    <w:rsid w:val="006A6CFC"/>
    <w:rsid w:val="006A6D22"/>
    <w:rsid w:val="006A7C80"/>
    <w:rsid w:val="006B1C8D"/>
    <w:rsid w:val="006B1E66"/>
    <w:rsid w:val="006B2D61"/>
    <w:rsid w:val="006B350F"/>
    <w:rsid w:val="006B3DBD"/>
    <w:rsid w:val="006B6E71"/>
    <w:rsid w:val="006C1F1C"/>
    <w:rsid w:val="006C3CD6"/>
    <w:rsid w:val="006C4D4A"/>
    <w:rsid w:val="006C50E0"/>
    <w:rsid w:val="006C5314"/>
    <w:rsid w:val="006C57C0"/>
    <w:rsid w:val="006C7864"/>
    <w:rsid w:val="006D03B8"/>
    <w:rsid w:val="006D5078"/>
    <w:rsid w:val="006D6478"/>
    <w:rsid w:val="006D6562"/>
    <w:rsid w:val="006E178E"/>
    <w:rsid w:val="006E305D"/>
    <w:rsid w:val="006E5422"/>
    <w:rsid w:val="006E6363"/>
    <w:rsid w:val="006E7791"/>
    <w:rsid w:val="006F1155"/>
    <w:rsid w:val="006F2D97"/>
    <w:rsid w:val="006F333D"/>
    <w:rsid w:val="006F3ECE"/>
    <w:rsid w:val="006F495E"/>
    <w:rsid w:val="006F57FF"/>
    <w:rsid w:val="006F64CA"/>
    <w:rsid w:val="006F7FCE"/>
    <w:rsid w:val="00700057"/>
    <w:rsid w:val="007001E9"/>
    <w:rsid w:val="00702D9C"/>
    <w:rsid w:val="00703396"/>
    <w:rsid w:val="007035A1"/>
    <w:rsid w:val="00704BDE"/>
    <w:rsid w:val="0070584A"/>
    <w:rsid w:val="00705AFF"/>
    <w:rsid w:val="00705C41"/>
    <w:rsid w:val="0070607C"/>
    <w:rsid w:val="00710FE9"/>
    <w:rsid w:val="007149C5"/>
    <w:rsid w:val="007163AE"/>
    <w:rsid w:val="007171A2"/>
    <w:rsid w:val="00717D0C"/>
    <w:rsid w:val="00720545"/>
    <w:rsid w:val="00721028"/>
    <w:rsid w:val="0072484C"/>
    <w:rsid w:val="00724B3A"/>
    <w:rsid w:val="00725A27"/>
    <w:rsid w:val="007261B7"/>
    <w:rsid w:val="0073192D"/>
    <w:rsid w:val="00731B58"/>
    <w:rsid w:val="007325EA"/>
    <w:rsid w:val="00732D78"/>
    <w:rsid w:val="007357AA"/>
    <w:rsid w:val="00737B17"/>
    <w:rsid w:val="00737D4A"/>
    <w:rsid w:val="00740DE6"/>
    <w:rsid w:val="007412A6"/>
    <w:rsid w:val="00741EDC"/>
    <w:rsid w:val="0074525F"/>
    <w:rsid w:val="00745596"/>
    <w:rsid w:val="0075157B"/>
    <w:rsid w:val="00752C66"/>
    <w:rsid w:val="00755311"/>
    <w:rsid w:val="0075590C"/>
    <w:rsid w:val="00755C52"/>
    <w:rsid w:val="0075677D"/>
    <w:rsid w:val="00756D9B"/>
    <w:rsid w:val="00760157"/>
    <w:rsid w:val="00760C11"/>
    <w:rsid w:val="0076383E"/>
    <w:rsid w:val="00763B8A"/>
    <w:rsid w:val="007678C8"/>
    <w:rsid w:val="007701B0"/>
    <w:rsid w:val="0077064A"/>
    <w:rsid w:val="007738B2"/>
    <w:rsid w:val="00773922"/>
    <w:rsid w:val="00773D5A"/>
    <w:rsid w:val="00775FE0"/>
    <w:rsid w:val="007763C4"/>
    <w:rsid w:val="007767ED"/>
    <w:rsid w:val="00782E06"/>
    <w:rsid w:val="00786537"/>
    <w:rsid w:val="00786BC7"/>
    <w:rsid w:val="0078769D"/>
    <w:rsid w:val="00787AF9"/>
    <w:rsid w:val="0079056C"/>
    <w:rsid w:val="00790806"/>
    <w:rsid w:val="007908AC"/>
    <w:rsid w:val="00790DB3"/>
    <w:rsid w:val="007931C1"/>
    <w:rsid w:val="007932F8"/>
    <w:rsid w:val="00793572"/>
    <w:rsid w:val="00794A31"/>
    <w:rsid w:val="00796312"/>
    <w:rsid w:val="00797A8B"/>
    <w:rsid w:val="007A0482"/>
    <w:rsid w:val="007A535D"/>
    <w:rsid w:val="007A5622"/>
    <w:rsid w:val="007A5A1C"/>
    <w:rsid w:val="007A5D84"/>
    <w:rsid w:val="007B0E2E"/>
    <w:rsid w:val="007B1306"/>
    <w:rsid w:val="007B353C"/>
    <w:rsid w:val="007B4854"/>
    <w:rsid w:val="007B49A1"/>
    <w:rsid w:val="007B5728"/>
    <w:rsid w:val="007B5CE6"/>
    <w:rsid w:val="007B73AE"/>
    <w:rsid w:val="007C0CFC"/>
    <w:rsid w:val="007C17AD"/>
    <w:rsid w:val="007C29BA"/>
    <w:rsid w:val="007C2A23"/>
    <w:rsid w:val="007C6FA3"/>
    <w:rsid w:val="007C73A1"/>
    <w:rsid w:val="007C79D3"/>
    <w:rsid w:val="007D28FD"/>
    <w:rsid w:val="007D5074"/>
    <w:rsid w:val="007D647D"/>
    <w:rsid w:val="007D692E"/>
    <w:rsid w:val="007D7394"/>
    <w:rsid w:val="007D74C4"/>
    <w:rsid w:val="007E1265"/>
    <w:rsid w:val="007E29A0"/>
    <w:rsid w:val="007E70F1"/>
    <w:rsid w:val="007F097D"/>
    <w:rsid w:val="007F0A44"/>
    <w:rsid w:val="007F52CF"/>
    <w:rsid w:val="007F58EC"/>
    <w:rsid w:val="007F7349"/>
    <w:rsid w:val="007F753E"/>
    <w:rsid w:val="0080021B"/>
    <w:rsid w:val="008003F1"/>
    <w:rsid w:val="0080066E"/>
    <w:rsid w:val="0080266C"/>
    <w:rsid w:val="00803864"/>
    <w:rsid w:val="00803D3A"/>
    <w:rsid w:val="00807574"/>
    <w:rsid w:val="0081000A"/>
    <w:rsid w:val="008106DC"/>
    <w:rsid w:val="0081073A"/>
    <w:rsid w:val="0081183D"/>
    <w:rsid w:val="00811C7B"/>
    <w:rsid w:val="00812F9B"/>
    <w:rsid w:val="008140B0"/>
    <w:rsid w:val="00814B24"/>
    <w:rsid w:val="008153D9"/>
    <w:rsid w:val="00815910"/>
    <w:rsid w:val="00816D66"/>
    <w:rsid w:val="0081705B"/>
    <w:rsid w:val="008204B4"/>
    <w:rsid w:val="00821D19"/>
    <w:rsid w:val="008222B1"/>
    <w:rsid w:val="00822539"/>
    <w:rsid w:val="00822597"/>
    <w:rsid w:val="00823A0F"/>
    <w:rsid w:val="008243F8"/>
    <w:rsid w:val="00824AE9"/>
    <w:rsid w:val="008274B7"/>
    <w:rsid w:val="00830044"/>
    <w:rsid w:val="008300C2"/>
    <w:rsid w:val="00830458"/>
    <w:rsid w:val="008307E9"/>
    <w:rsid w:val="00834AF8"/>
    <w:rsid w:val="00836DC8"/>
    <w:rsid w:val="008372E2"/>
    <w:rsid w:val="00840159"/>
    <w:rsid w:val="008403F2"/>
    <w:rsid w:val="00840663"/>
    <w:rsid w:val="0084171D"/>
    <w:rsid w:val="0084391D"/>
    <w:rsid w:val="00851AB6"/>
    <w:rsid w:val="00853B2B"/>
    <w:rsid w:val="008541FA"/>
    <w:rsid w:val="00856711"/>
    <w:rsid w:val="00861662"/>
    <w:rsid w:val="008626B5"/>
    <w:rsid w:val="00864D9D"/>
    <w:rsid w:val="008671DF"/>
    <w:rsid w:val="008679D1"/>
    <w:rsid w:val="00867F72"/>
    <w:rsid w:val="00870602"/>
    <w:rsid w:val="00873C6D"/>
    <w:rsid w:val="00874DDC"/>
    <w:rsid w:val="00875F18"/>
    <w:rsid w:val="008779CC"/>
    <w:rsid w:val="00881EE4"/>
    <w:rsid w:val="008822CC"/>
    <w:rsid w:val="008826CB"/>
    <w:rsid w:val="00882F8B"/>
    <w:rsid w:val="00883039"/>
    <w:rsid w:val="00885504"/>
    <w:rsid w:val="00886DDF"/>
    <w:rsid w:val="00890409"/>
    <w:rsid w:val="008923AA"/>
    <w:rsid w:val="008942D3"/>
    <w:rsid w:val="008953BB"/>
    <w:rsid w:val="008959FD"/>
    <w:rsid w:val="00895BF6"/>
    <w:rsid w:val="008A11E6"/>
    <w:rsid w:val="008A26A0"/>
    <w:rsid w:val="008A7DCD"/>
    <w:rsid w:val="008B085D"/>
    <w:rsid w:val="008B164C"/>
    <w:rsid w:val="008B18D0"/>
    <w:rsid w:val="008B3F51"/>
    <w:rsid w:val="008B6F32"/>
    <w:rsid w:val="008B76B0"/>
    <w:rsid w:val="008C0116"/>
    <w:rsid w:val="008C0378"/>
    <w:rsid w:val="008C1301"/>
    <w:rsid w:val="008C2450"/>
    <w:rsid w:val="008C2B99"/>
    <w:rsid w:val="008C4B7B"/>
    <w:rsid w:val="008C77EF"/>
    <w:rsid w:val="008D1350"/>
    <w:rsid w:val="008D271A"/>
    <w:rsid w:val="008D3C95"/>
    <w:rsid w:val="008D5282"/>
    <w:rsid w:val="008D54E1"/>
    <w:rsid w:val="008D5A59"/>
    <w:rsid w:val="008D6FF0"/>
    <w:rsid w:val="008E02B3"/>
    <w:rsid w:val="008E0B68"/>
    <w:rsid w:val="008E1581"/>
    <w:rsid w:val="008E1AE7"/>
    <w:rsid w:val="008E1B9C"/>
    <w:rsid w:val="008E326B"/>
    <w:rsid w:val="008E4259"/>
    <w:rsid w:val="008E5628"/>
    <w:rsid w:val="008E7285"/>
    <w:rsid w:val="008E79DB"/>
    <w:rsid w:val="008E7F1D"/>
    <w:rsid w:val="008F2674"/>
    <w:rsid w:val="008F27A3"/>
    <w:rsid w:val="008F3B38"/>
    <w:rsid w:val="008F4B47"/>
    <w:rsid w:val="008F4B81"/>
    <w:rsid w:val="008F5BB2"/>
    <w:rsid w:val="008F5F7F"/>
    <w:rsid w:val="008F5FBB"/>
    <w:rsid w:val="008F7E2F"/>
    <w:rsid w:val="0090412E"/>
    <w:rsid w:val="0090499C"/>
    <w:rsid w:val="0090558D"/>
    <w:rsid w:val="00905D83"/>
    <w:rsid w:val="0090673A"/>
    <w:rsid w:val="00910520"/>
    <w:rsid w:val="00910585"/>
    <w:rsid w:val="00910F9A"/>
    <w:rsid w:val="009118A5"/>
    <w:rsid w:val="00912DDD"/>
    <w:rsid w:val="00913CEA"/>
    <w:rsid w:val="00913D81"/>
    <w:rsid w:val="0091505C"/>
    <w:rsid w:val="0091566F"/>
    <w:rsid w:val="00915965"/>
    <w:rsid w:val="00916355"/>
    <w:rsid w:val="00917061"/>
    <w:rsid w:val="00917E13"/>
    <w:rsid w:val="00921335"/>
    <w:rsid w:val="00921D4F"/>
    <w:rsid w:val="009222DA"/>
    <w:rsid w:val="00922893"/>
    <w:rsid w:val="00923D6B"/>
    <w:rsid w:val="00924851"/>
    <w:rsid w:val="00926742"/>
    <w:rsid w:val="00927FEF"/>
    <w:rsid w:val="009301E1"/>
    <w:rsid w:val="009318A2"/>
    <w:rsid w:val="00931910"/>
    <w:rsid w:val="00931FDA"/>
    <w:rsid w:val="0093271F"/>
    <w:rsid w:val="009344D3"/>
    <w:rsid w:val="00934857"/>
    <w:rsid w:val="00935E70"/>
    <w:rsid w:val="00937FA2"/>
    <w:rsid w:val="00940596"/>
    <w:rsid w:val="009410E7"/>
    <w:rsid w:val="0094118E"/>
    <w:rsid w:val="009415F3"/>
    <w:rsid w:val="0094275F"/>
    <w:rsid w:val="00943050"/>
    <w:rsid w:val="00943CC6"/>
    <w:rsid w:val="00945250"/>
    <w:rsid w:val="009473A9"/>
    <w:rsid w:val="0094757F"/>
    <w:rsid w:val="009478B4"/>
    <w:rsid w:val="009504A2"/>
    <w:rsid w:val="00950BA3"/>
    <w:rsid w:val="009539B7"/>
    <w:rsid w:val="00953C95"/>
    <w:rsid w:val="00953D88"/>
    <w:rsid w:val="00954CED"/>
    <w:rsid w:val="00957DB2"/>
    <w:rsid w:val="00960F0D"/>
    <w:rsid w:val="009615B8"/>
    <w:rsid w:val="0096200F"/>
    <w:rsid w:val="009644C9"/>
    <w:rsid w:val="00964829"/>
    <w:rsid w:val="00966301"/>
    <w:rsid w:val="009709B8"/>
    <w:rsid w:val="0097194A"/>
    <w:rsid w:val="00973A2E"/>
    <w:rsid w:val="009761D1"/>
    <w:rsid w:val="00976699"/>
    <w:rsid w:val="00982125"/>
    <w:rsid w:val="009823A6"/>
    <w:rsid w:val="00983CFD"/>
    <w:rsid w:val="00985B7C"/>
    <w:rsid w:val="009868AD"/>
    <w:rsid w:val="0098751D"/>
    <w:rsid w:val="00987A2A"/>
    <w:rsid w:val="009900A9"/>
    <w:rsid w:val="00990A41"/>
    <w:rsid w:val="00990FF4"/>
    <w:rsid w:val="009925EC"/>
    <w:rsid w:val="00993E2F"/>
    <w:rsid w:val="00994F14"/>
    <w:rsid w:val="00995343"/>
    <w:rsid w:val="00995FC2"/>
    <w:rsid w:val="009A0F3D"/>
    <w:rsid w:val="009A2038"/>
    <w:rsid w:val="009A22D8"/>
    <w:rsid w:val="009A295A"/>
    <w:rsid w:val="009A5758"/>
    <w:rsid w:val="009A608E"/>
    <w:rsid w:val="009A7D36"/>
    <w:rsid w:val="009B455C"/>
    <w:rsid w:val="009B4F7A"/>
    <w:rsid w:val="009B548B"/>
    <w:rsid w:val="009B69B1"/>
    <w:rsid w:val="009B78F3"/>
    <w:rsid w:val="009B7C1B"/>
    <w:rsid w:val="009C06AF"/>
    <w:rsid w:val="009C2CBA"/>
    <w:rsid w:val="009C6D79"/>
    <w:rsid w:val="009C7469"/>
    <w:rsid w:val="009C7E11"/>
    <w:rsid w:val="009D01C9"/>
    <w:rsid w:val="009D1F8E"/>
    <w:rsid w:val="009D2F71"/>
    <w:rsid w:val="009D5476"/>
    <w:rsid w:val="009D61F7"/>
    <w:rsid w:val="009D7E80"/>
    <w:rsid w:val="009E1FA1"/>
    <w:rsid w:val="009E2BB4"/>
    <w:rsid w:val="009E37CC"/>
    <w:rsid w:val="009E4230"/>
    <w:rsid w:val="009E4A53"/>
    <w:rsid w:val="009E5392"/>
    <w:rsid w:val="009E546D"/>
    <w:rsid w:val="009E5919"/>
    <w:rsid w:val="009E757F"/>
    <w:rsid w:val="009E7DFB"/>
    <w:rsid w:val="009F2406"/>
    <w:rsid w:val="009F4254"/>
    <w:rsid w:val="009F4273"/>
    <w:rsid w:val="009F530E"/>
    <w:rsid w:val="009F57D9"/>
    <w:rsid w:val="00A0081D"/>
    <w:rsid w:val="00A00A48"/>
    <w:rsid w:val="00A01FA2"/>
    <w:rsid w:val="00A04C32"/>
    <w:rsid w:val="00A06057"/>
    <w:rsid w:val="00A123A1"/>
    <w:rsid w:val="00A14030"/>
    <w:rsid w:val="00A170A2"/>
    <w:rsid w:val="00A218B9"/>
    <w:rsid w:val="00A22DD8"/>
    <w:rsid w:val="00A24DC3"/>
    <w:rsid w:val="00A25DEC"/>
    <w:rsid w:val="00A26AF0"/>
    <w:rsid w:val="00A274A5"/>
    <w:rsid w:val="00A31201"/>
    <w:rsid w:val="00A31ECB"/>
    <w:rsid w:val="00A333B9"/>
    <w:rsid w:val="00A34CA7"/>
    <w:rsid w:val="00A353B5"/>
    <w:rsid w:val="00A364E7"/>
    <w:rsid w:val="00A36C85"/>
    <w:rsid w:val="00A376D8"/>
    <w:rsid w:val="00A37A19"/>
    <w:rsid w:val="00A40E2E"/>
    <w:rsid w:val="00A43319"/>
    <w:rsid w:val="00A436F3"/>
    <w:rsid w:val="00A43C6A"/>
    <w:rsid w:val="00A454FB"/>
    <w:rsid w:val="00A455A4"/>
    <w:rsid w:val="00A47451"/>
    <w:rsid w:val="00A50B54"/>
    <w:rsid w:val="00A50E73"/>
    <w:rsid w:val="00A514B1"/>
    <w:rsid w:val="00A52A2F"/>
    <w:rsid w:val="00A565BA"/>
    <w:rsid w:val="00A56B50"/>
    <w:rsid w:val="00A6060B"/>
    <w:rsid w:val="00A61450"/>
    <w:rsid w:val="00A61CEA"/>
    <w:rsid w:val="00A61DFD"/>
    <w:rsid w:val="00A66B3E"/>
    <w:rsid w:val="00A70A4C"/>
    <w:rsid w:val="00A71AA8"/>
    <w:rsid w:val="00A72972"/>
    <w:rsid w:val="00A74405"/>
    <w:rsid w:val="00A75C4A"/>
    <w:rsid w:val="00A7682F"/>
    <w:rsid w:val="00A76896"/>
    <w:rsid w:val="00A77B58"/>
    <w:rsid w:val="00A806C6"/>
    <w:rsid w:val="00A8070D"/>
    <w:rsid w:val="00A81697"/>
    <w:rsid w:val="00A81C0B"/>
    <w:rsid w:val="00A82546"/>
    <w:rsid w:val="00A84787"/>
    <w:rsid w:val="00A87388"/>
    <w:rsid w:val="00A875C8"/>
    <w:rsid w:val="00A8788D"/>
    <w:rsid w:val="00A9335A"/>
    <w:rsid w:val="00A94118"/>
    <w:rsid w:val="00A944E0"/>
    <w:rsid w:val="00A94517"/>
    <w:rsid w:val="00A952C9"/>
    <w:rsid w:val="00A96931"/>
    <w:rsid w:val="00A96E14"/>
    <w:rsid w:val="00AA029B"/>
    <w:rsid w:val="00AA1315"/>
    <w:rsid w:val="00AA26E3"/>
    <w:rsid w:val="00AA27D5"/>
    <w:rsid w:val="00AA4B1E"/>
    <w:rsid w:val="00AA5BCC"/>
    <w:rsid w:val="00AB0F3E"/>
    <w:rsid w:val="00AB1344"/>
    <w:rsid w:val="00AB1665"/>
    <w:rsid w:val="00AB3AA5"/>
    <w:rsid w:val="00AB3ADD"/>
    <w:rsid w:val="00AB3E31"/>
    <w:rsid w:val="00AB5ECE"/>
    <w:rsid w:val="00AB6724"/>
    <w:rsid w:val="00AB6D30"/>
    <w:rsid w:val="00AB6F03"/>
    <w:rsid w:val="00AB7EDB"/>
    <w:rsid w:val="00AC17D5"/>
    <w:rsid w:val="00AC504B"/>
    <w:rsid w:val="00AC6CCC"/>
    <w:rsid w:val="00AC7373"/>
    <w:rsid w:val="00AD32C1"/>
    <w:rsid w:val="00AD4091"/>
    <w:rsid w:val="00AD5D62"/>
    <w:rsid w:val="00AD61F6"/>
    <w:rsid w:val="00AE0733"/>
    <w:rsid w:val="00AE09D9"/>
    <w:rsid w:val="00AE1231"/>
    <w:rsid w:val="00AE2AE8"/>
    <w:rsid w:val="00AE6CDB"/>
    <w:rsid w:val="00AF06B3"/>
    <w:rsid w:val="00AF0DCA"/>
    <w:rsid w:val="00AF0F68"/>
    <w:rsid w:val="00AF18B4"/>
    <w:rsid w:val="00AF44B8"/>
    <w:rsid w:val="00AF4C75"/>
    <w:rsid w:val="00AF4EF0"/>
    <w:rsid w:val="00AF571F"/>
    <w:rsid w:val="00B016C1"/>
    <w:rsid w:val="00B018D8"/>
    <w:rsid w:val="00B02D7F"/>
    <w:rsid w:val="00B04A7A"/>
    <w:rsid w:val="00B05386"/>
    <w:rsid w:val="00B05B0F"/>
    <w:rsid w:val="00B05C67"/>
    <w:rsid w:val="00B069AB"/>
    <w:rsid w:val="00B1056F"/>
    <w:rsid w:val="00B12963"/>
    <w:rsid w:val="00B13D2C"/>
    <w:rsid w:val="00B14402"/>
    <w:rsid w:val="00B15457"/>
    <w:rsid w:val="00B15562"/>
    <w:rsid w:val="00B16532"/>
    <w:rsid w:val="00B25F66"/>
    <w:rsid w:val="00B26022"/>
    <w:rsid w:val="00B26501"/>
    <w:rsid w:val="00B26800"/>
    <w:rsid w:val="00B27D70"/>
    <w:rsid w:val="00B27F36"/>
    <w:rsid w:val="00B3061D"/>
    <w:rsid w:val="00B31099"/>
    <w:rsid w:val="00B310F0"/>
    <w:rsid w:val="00B31DFD"/>
    <w:rsid w:val="00B33541"/>
    <w:rsid w:val="00B33DA3"/>
    <w:rsid w:val="00B33E13"/>
    <w:rsid w:val="00B34E7F"/>
    <w:rsid w:val="00B35473"/>
    <w:rsid w:val="00B3760A"/>
    <w:rsid w:val="00B417BA"/>
    <w:rsid w:val="00B41F55"/>
    <w:rsid w:val="00B42300"/>
    <w:rsid w:val="00B429BB"/>
    <w:rsid w:val="00B42FD5"/>
    <w:rsid w:val="00B4441C"/>
    <w:rsid w:val="00B44A61"/>
    <w:rsid w:val="00B45E30"/>
    <w:rsid w:val="00B4694F"/>
    <w:rsid w:val="00B47450"/>
    <w:rsid w:val="00B47F57"/>
    <w:rsid w:val="00B52810"/>
    <w:rsid w:val="00B5343F"/>
    <w:rsid w:val="00B536F4"/>
    <w:rsid w:val="00B5478A"/>
    <w:rsid w:val="00B55D33"/>
    <w:rsid w:val="00B55E5E"/>
    <w:rsid w:val="00B60BF3"/>
    <w:rsid w:val="00B60CF6"/>
    <w:rsid w:val="00B61C10"/>
    <w:rsid w:val="00B6204B"/>
    <w:rsid w:val="00B629AF"/>
    <w:rsid w:val="00B62A26"/>
    <w:rsid w:val="00B63B4B"/>
    <w:rsid w:val="00B6494A"/>
    <w:rsid w:val="00B64A82"/>
    <w:rsid w:val="00B64D1C"/>
    <w:rsid w:val="00B65F98"/>
    <w:rsid w:val="00B66FAE"/>
    <w:rsid w:val="00B70E27"/>
    <w:rsid w:val="00B73092"/>
    <w:rsid w:val="00B73456"/>
    <w:rsid w:val="00B75A5D"/>
    <w:rsid w:val="00B76726"/>
    <w:rsid w:val="00B82190"/>
    <w:rsid w:val="00B82628"/>
    <w:rsid w:val="00B832CB"/>
    <w:rsid w:val="00B869A2"/>
    <w:rsid w:val="00B93D29"/>
    <w:rsid w:val="00B959A3"/>
    <w:rsid w:val="00B9604A"/>
    <w:rsid w:val="00B96B84"/>
    <w:rsid w:val="00B97912"/>
    <w:rsid w:val="00B97923"/>
    <w:rsid w:val="00BA481A"/>
    <w:rsid w:val="00BA4CFC"/>
    <w:rsid w:val="00BA5059"/>
    <w:rsid w:val="00BB08F4"/>
    <w:rsid w:val="00BB18D3"/>
    <w:rsid w:val="00BB36FE"/>
    <w:rsid w:val="00BB467E"/>
    <w:rsid w:val="00BB4D8A"/>
    <w:rsid w:val="00BB4DD7"/>
    <w:rsid w:val="00BB5542"/>
    <w:rsid w:val="00BC0ABB"/>
    <w:rsid w:val="00BC0C32"/>
    <w:rsid w:val="00BC2DBB"/>
    <w:rsid w:val="00BC399E"/>
    <w:rsid w:val="00BC3AA4"/>
    <w:rsid w:val="00BC4500"/>
    <w:rsid w:val="00BC4C30"/>
    <w:rsid w:val="00BD007E"/>
    <w:rsid w:val="00BD0B2B"/>
    <w:rsid w:val="00BD0DD8"/>
    <w:rsid w:val="00BD0E9F"/>
    <w:rsid w:val="00BD23AF"/>
    <w:rsid w:val="00BD4CDC"/>
    <w:rsid w:val="00BD510B"/>
    <w:rsid w:val="00BD646E"/>
    <w:rsid w:val="00BD6C6C"/>
    <w:rsid w:val="00BD6E43"/>
    <w:rsid w:val="00BE14FB"/>
    <w:rsid w:val="00BE1B06"/>
    <w:rsid w:val="00BE25F0"/>
    <w:rsid w:val="00BE3968"/>
    <w:rsid w:val="00BE5F45"/>
    <w:rsid w:val="00BE7FF7"/>
    <w:rsid w:val="00BF2A98"/>
    <w:rsid w:val="00BF4885"/>
    <w:rsid w:val="00BF4EA4"/>
    <w:rsid w:val="00BF65C4"/>
    <w:rsid w:val="00BF7D43"/>
    <w:rsid w:val="00C00ECB"/>
    <w:rsid w:val="00C01FE3"/>
    <w:rsid w:val="00C050BA"/>
    <w:rsid w:val="00C06618"/>
    <w:rsid w:val="00C12586"/>
    <w:rsid w:val="00C1289D"/>
    <w:rsid w:val="00C138D4"/>
    <w:rsid w:val="00C13E04"/>
    <w:rsid w:val="00C156C3"/>
    <w:rsid w:val="00C16127"/>
    <w:rsid w:val="00C163B4"/>
    <w:rsid w:val="00C16594"/>
    <w:rsid w:val="00C20BE9"/>
    <w:rsid w:val="00C21A4A"/>
    <w:rsid w:val="00C21E13"/>
    <w:rsid w:val="00C257CD"/>
    <w:rsid w:val="00C26391"/>
    <w:rsid w:val="00C302C1"/>
    <w:rsid w:val="00C30653"/>
    <w:rsid w:val="00C31B16"/>
    <w:rsid w:val="00C31CD3"/>
    <w:rsid w:val="00C33143"/>
    <w:rsid w:val="00C343E8"/>
    <w:rsid w:val="00C35528"/>
    <w:rsid w:val="00C3754E"/>
    <w:rsid w:val="00C41822"/>
    <w:rsid w:val="00C42902"/>
    <w:rsid w:val="00C438B3"/>
    <w:rsid w:val="00C44EC9"/>
    <w:rsid w:val="00C45383"/>
    <w:rsid w:val="00C4631E"/>
    <w:rsid w:val="00C46676"/>
    <w:rsid w:val="00C50786"/>
    <w:rsid w:val="00C53097"/>
    <w:rsid w:val="00C531C9"/>
    <w:rsid w:val="00C539D6"/>
    <w:rsid w:val="00C54769"/>
    <w:rsid w:val="00C56705"/>
    <w:rsid w:val="00C577C2"/>
    <w:rsid w:val="00C57E3F"/>
    <w:rsid w:val="00C61327"/>
    <w:rsid w:val="00C616EF"/>
    <w:rsid w:val="00C61BF2"/>
    <w:rsid w:val="00C61D1F"/>
    <w:rsid w:val="00C62A11"/>
    <w:rsid w:val="00C64858"/>
    <w:rsid w:val="00C6528E"/>
    <w:rsid w:val="00C66984"/>
    <w:rsid w:val="00C66F85"/>
    <w:rsid w:val="00C67648"/>
    <w:rsid w:val="00C70058"/>
    <w:rsid w:val="00C701FE"/>
    <w:rsid w:val="00C70A82"/>
    <w:rsid w:val="00C72540"/>
    <w:rsid w:val="00C734BC"/>
    <w:rsid w:val="00C73570"/>
    <w:rsid w:val="00C74D00"/>
    <w:rsid w:val="00C74DB7"/>
    <w:rsid w:val="00C74DC7"/>
    <w:rsid w:val="00C74F46"/>
    <w:rsid w:val="00C75649"/>
    <w:rsid w:val="00C76F63"/>
    <w:rsid w:val="00C77D0A"/>
    <w:rsid w:val="00C77E0A"/>
    <w:rsid w:val="00C81411"/>
    <w:rsid w:val="00C81E7F"/>
    <w:rsid w:val="00C82784"/>
    <w:rsid w:val="00C83177"/>
    <w:rsid w:val="00C83359"/>
    <w:rsid w:val="00C84B69"/>
    <w:rsid w:val="00C84C0A"/>
    <w:rsid w:val="00C85485"/>
    <w:rsid w:val="00C854E5"/>
    <w:rsid w:val="00C860FE"/>
    <w:rsid w:val="00C87122"/>
    <w:rsid w:val="00C87994"/>
    <w:rsid w:val="00C87A86"/>
    <w:rsid w:val="00C87BF6"/>
    <w:rsid w:val="00C906AA"/>
    <w:rsid w:val="00C92F32"/>
    <w:rsid w:val="00C939C9"/>
    <w:rsid w:val="00C94C15"/>
    <w:rsid w:val="00C9746C"/>
    <w:rsid w:val="00C979CB"/>
    <w:rsid w:val="00CA0690"/>
    <w:rsid w:val="00CA1A96"/>
    <w:rsid w:val="00CA1CEC"/>
    <w:rsid w:val="00CA27EB"/>
    <w:rsid w:val="00CA64CC"/>
    <w:rsid w:val="00CB05A7"/>
    <w:rsid w:val="00CB13AA"/>
    <w:rsid w:val="00CB184A"/>
    <w:rsid w:val="00CB272F"/>
    <w:rsid w:val="00CB3ED4"/>
    <w:rsid w:val="00CB3EFD"/>
    <w:rsid w:val="00CB5225"/>
    <w:rsid w:val="00CB55BD"/>
    <w:rsid w:val="00CB623E"/>
    <w:rsid w:val="00CB760C"/>
    <w:rsid w:val="00CB7C8C"/>
    <w:rsid w:val="00CB7D9D"/>
    <w:rsid w:val="00CC0676"/>
    <w:rsid w:val="00CC0955"/>
    <w:rsid w:val="00CC09FF"/>
    <w:rsid w:val="00CC0E36"/>
    <w:rsid w:val="00CC252E"/>
    <w:rsid w:val="00CC3091"/>
    <w:rsid w:val="00CC4A28"/>
    <w:rsid w:val="00CC4D48"/>
    <w:rsid w:val="00CC584D"/>
    <w:rsid w:val="00CC5A6E"/>
    <w:rsid w:val="00CC5C0D"/>
    <w:rsid w:val="00CC799E"/>
    <w:rsid w:val="00CD09FC"/>
    <w:rsid w:val="00CD0B8E"/>
    <w:rsid w:val="00CD439E"/>
    <w:rsid w:val="00CD487E"/>
    <w:rsid w:val="00CD5213"/>
    <w:rsid w:val="00CD60B6"/>
    <w:rsid w:val="00CD647C"/>
    <w:rsid w:val="00CD7984"/>
    <w:rsid w:val="00CE150B"/>
    <w:rsid w:val="00CE1537"/>
    <w:rsid w:val="00CE299F"/>
    <w:rsid w:val="00CE478D"/>
    <w:rsid w:val="00CE6529"/>
    <w:rsid w:val="00CE7C8D"/>
    <w:rsid w:val="00CF0037"/>
    <w:rsid w:val="00CF03DC"/>
    <w:rsid w:val="00CF23FB"/>
    <w:rsid w:val="00CF2D49"/>
    <w:rsid w:val="00CF425B"/>
    <w:rsid w:val="00CF46DE"/>
    <w:rsid w:val="00CF4CA1"/>
    <w:rsid w:val="00CF55CE"/>
    <w:rsid w:val="00CF6009"/>
    <w:rsid w:val="00CF6904"/>
    <w:rsid w:val="00CF78BE"/>
    <w:rsid w:val="00CF7B8C"/>
    <w:rsid w:val="00D00884"/>
    <w:rsid w:val="00D06332"/>
    <w:rsid w:val="00D110CB"/>
    <w:rsid w:val="00D11358"/>
    <w:rsid w:val="00D119D0"/>
    <w:rsid w:val="00D11EB9"/>
    <w:rsid w:val="00D12156"/>
    <w:rsid w:val="00D12621"/>
    <w:rsid w:val="00D12D55"/>
    <w:rsid w:val="00D13431"/>
    <w:rsid w:val="00D15737"/>
    <w:rsid w:val="00D16611"/>
    <w:rsid w:val="00D177BE"/>
    <w:rsid w:val="00D212AF"/>
    <w:rsid w:val="00D212C1"/>
    <w:rsid w:val="00D22807"/>
    <w:rsid w:val="00D23550"/>
    <w:rsid w:val="00D251C9"/>
    <w:rsid w:val="00D26157"/>
    <w:rsid w:val="00D309CA"/>
    <w:rsid w:val="00D3417A"/>
    <w:rsid w:val="00D358E8"/>
    <w:rsid w:val="00D35A3D"/>
    <w:rsid w:val="00D35DF6"/>
    <w:rsid w:val="00D379CB"/>
    <w:rsid w:val="00D37C43"/>
    <w:rsid w:val="00D43228"/>
    <w:rsid w:val="00D45919"/>
    <w:rsid w:val="00D4664D"/>
    <w:rsid w:val="00D54314"/>
    <w:rsid w:val="00D54E73"/>
    <w:rsid w:val="00D55AE8"/>
    <w:rsid w:val="00D56A34"/>
    <w:rsid w:val="00D56B30"/>
    <w:rsid w:val="00D6224C"/>
    <w:rsid w:val="00D63F1B"/>
    <w:rsid w:val="00D6561B"/>
    <w:rsid w:val="00D65BCB"/>
    <w:rsid w:val="00D65DD3"/>
    <w:rsid w:val="00D664B6"/>
    <w:rsid w:val="00D66897"/>
    <w:rsid w:val="00D67A8E"/>
    <w:rsid w:val="00D67C6E"/>
    <w:rsid w:val="00D70280"/>
    <w:rsid w:val="00D707B0"/>
    <w:rsid w:val="00D71DDA"/>
    <w:rsid w:val="00D729F4"/>
    <w:rsid w:val="00D75AF4"/>
    <w:rsid w:val="00D76653"/>
    <w:rsid w:val="00D76855"/>
    <w:rsid w:val="00D76C65"/>
    <w:rsid w:val="00D77193"/>
    <w:rsid w:val="00D77766"/>
    <w:rsid w:val="00D77BF3"/>
    <w:rsid w:val="00D81659"/>
    <w:rsid w:val="00D81D52"/>
    <w:rsid w:val="00D82B6E"/>
    <w:rsid w:val="00D85F2E"/>
    <w:rsid w:val="00D8634E"/>
    <w:rsid w:val="00D86755"/>
    <w:rsid w:val="00D86F6A"/>
    <w:rsid w:val="00D93961"/>
    <w:rsid w:val="00D93C63"/>
    <w:rsid w:val="00D94D9E"/>
    <w:rsid w:val="00D9514A"/>
    <w:rsid w:val="00D952D0"/>
    <w:rsid w:val="00D958B2"/>
    <w:rsid w:val="00D97DC2"/>
    <w:rsid w:val="00DA045D"/>
    <w:rsid w:val="00DA302C"/>
    <w:rsid w:val="00DA341C"/>
    <w:rsid w:val="00DA360C"/>
    <w:rsid w:val="00DA3893"/>
    <w:rsid w:val="00DA4C79"/>
    <w:rsid w:val="00DA62CB"/>
    <w:rsid w:val="00DA6FBC"/>
    <w:rsid w:val="00DA70AE"/>
    <w:rsid w:val="00DA7F3D"/>
    <w:rsid w:val="00DB11BA"/>
    <w:rsid w:val="00DB1B69"/>
    <w:rsid w:val="00DB3187"/>
    <w:rsid w:val="00DB4147"/>
    <w:rsid w:val="00DB568E"/>
    <w:rsid w:val="00DB5AF4"/>
    <w:rsid w:val="00DB6EFD"/>
    <w:rsid w:val="00DB73E2"/>
    <w:rsid w:val="00DC0F9A"/>
    <w:rsid w:val="00DC3085"/>
    <w:rsid w:val="00DC4C16"/>
    <w:rsid w:val="00DC5DE2"/>
    <w:rsid w:val="00DC6106"/>
    <w:rsid w:val="00DC61F8"/>
    <w:rsid w:val="00DC705F"/>
    <w:rsid w:val="00DD5686"/>
    <w:rsid w:val="00DD6C3A"/>
    <w:rsid w:val="00DE0A2F"/>
    <w:rsid w:val="00DE1FB6"/>
    <w:rsid w:val="00DE3FDB"/>
    <w:rsid w:val="00DE4676"/>
    <w:rsid w:val="00DE4879"/>
    <w:rsid w:val="00DE57C8"/>
    <w:rsid w:val="00DE679E"/>
    <w:rsid w:val="00DE7C1F"/>
    <w:rsid w:val="00DF17B6"/>
    <w:rsid w:val="00DF1DA5"/>
    <w:rsid w:val="00DF1DDE"/>
    <w:rsid w:val="00DF1EA6"/>
    <w:rsid w:val="00DF34CB"/>
    <w:rsid w:val="00DF356A"/>
    <w:rsid w:val="00DF4340"/>
    <w:rsid w:val="00DF72A8"/>
    <w:rsid w:val="00E01E76"/>
    <w:rsid w:val="00E04768"/>
    <w:rsid w:val="00E05F51"/>
    <w:rsid w:val="00E07E91"/>
    <w:rsid w:val="00E10B6D"/>
    <w:rsid w:val="00E124E8"/>
    <w:rsid w:val="00E136DE"/>
    <w:rsid w:val="00E16028"/>
    <w:rsid w:val="00E21E45"/>
    <w:rsid w:val="00E23FB5"/>
    <w:rsid w:val="00E26660"/>
    <w:rsid w:val="00E27641"/>
    <w:rsid w:val="00E27CAC"/>
    <w:rsid w:val="00E30BAD"/>
    <w:rsid w:val="00E30CA1"/>
    <w:rsid w:val="00E3436D"/>
    <w:rsid w:val="00E378AA"/>
    <w:rsid w:val="00E40A5F"/>
    <w:rsid w:val="00E40BB7"/>
    <w:rsid w:val="00E40D86"/>
    <w:rsid w:val="00E416BE"/>
    <w:rsid w:val="00E4275E"/>
    <w:rsid w:val="00E431D6"/>
    <w:rsid w:val="00E43BD6"/>
    <w:rsid w:val="00E47859"/>
    <w:rsid w:val="00E503A5"/>
    <w:rsid w:val="00E50CFA"/>
    <w:rsid w:val="00E5109E"/>
    <w:rsid w:val="00E513F1"/>
    <w:rsid w:val="00E536B0"/>
    <w:rsid w:val="00E53830"/>
    <w:rsid w:val="00E5386A"/>
    <w:rsid w:val="00E54885"/>
    <w:rsid w:val="00E55AEB"/>
    <w:rsid w:val="00E573F8"/>
    <w:rsid w:val="00E60025"/>
    <w:rsid w:val="00E6103C"/>
    <w:rsid w:val="00E6248A"/>
    <w:rsid w:val="00E6284C"/>
    <w:rsid w:val="00E628B0"/>
    <w:rsid w:val="00E63765"/>
    <w:rsid w:val="00E6480C"/>
    <w:rsid w:val="00E66F81"/>
    <w:rsid w:val="00E7150B"/>
    <w:rsid w:val="00E75975"/>
    <w:rsid w:val="00E77392"/>
    <w:rsid w:val="00E77656"/>
    <w:rsid w:val="00E80ABD"/>
    <w:rsid w:val="00E81353"/>
    <w:rsid w:val="00E8452E"/>
    <w:rsid w:val="00E86137"/>
    <w:rsid w:val="00E867F7"/>
    <w:rsid w:val="00E86BFE"/>
    <w:rsid w:val="00E922B5"/>
    <w:rsid w:val="00E9321F"/>
    <w:rsid w:val="00E932E8"/>
    <w:rsid w:val="00E962B0"/>
    <w:rsid w:val="00EA153D"/>
    <w:rsid w:val="00EA3380"/>
    <w:rsid w:val="00EA36EE"/>
    <w:rsid w:val="00EA4651"/>
    <w:rsid w:val="00EA5582"/>
    <w:rsid w:val="00EA79D9"/>
    <w:rsid w:val="00EB1B58"/>
    <w:rsid w:val="00EB278E"/>
    <w:rsid w:val="00EB564D"/>
    <w:rsid w:val="00EB5BCE"/>
    <w:rsid w:val="00EB6B6D"/>
    <w:rsid w:val="00EC16B0"/>
    <w:rsid w:val="00EC3D0B"/>
    <w:rsid w:val="00EC5E5F"/>
    <w:rsid w:val="00EC6B8B"/>
    <w:rsid w:val="00EC7D52"/>
    <w:rsid w:val="00EC7F19"/>
    <w:rsid w:val="00ED0030"/>
    <w:rsid w:val="00ED00B1"/>
    <w:rsid w:val="00ED0DEC"/>
    <w:rsid w:val="00ED35AA"/>
    <w:rsid w:val="00ED3818"/>
    <w:rsid w:val="00ED3A13"/>
    <w:rsid w:val="00ED4811"/>
    <w:rsid w:val="00ED659F"/>
    <w:rsid w:val="00ED797D"/>
    <w:rsid w:val="00EE07C7"/>
    <w:rsid w:val="00EE0C18"/>
    <w:rsid w:val="00EE0DC0"/>
    <w:rsid w:val="00EE1546"/>
    <w:rsid w:val="00EE193C"/>
    <w:rsid w:val="00EE2345"/>
    <w:rsid w:val="00EE49C8"/>
    <w:rsid w:val="00EE55E6"/>
    <w:rsid w:val="00EE5A78"/>
    <w:rsid w:val="00EF172A"/>
    <w:rsid w:val="00EF324B"/>
    <w:rsid w:val="00EF3BBB"/>
    <w:rsid w:val="00F01A45"/>
    <w:rsid w:val="00F03F5F"/>
    <w:rsid w:val="00F0690E"/>
    <w:rsid w:val="00F10BD1"/>
    <w:rsid w:val="00F10DE4"/>
    <w:rsid w:val="00F136DD"/>
    <w:rsid w:val="00F13EB1"/>
    <w:rsid w:val="00F14223"/>
    <w:rsid w:val="00F14489"/>
    <w:rsid w:val="00F15C1B"/>
    <w:rsid w:val="00F1625B"/>
    <w:rsid w:val="00F16B9C"/>
    <w:rsid w:val="00F16DA9"/>
    <w:rsid w:val="00F172FC"/>
    <w:rsid w:val="00F22A18"/>
    <w:rsid w:val="00F26CDD"/>
    <w:rsid w:val="00F274AD"/>
    <w:rsid w:val="00F30E25"/>
    <w:rsid w:val="00F34EB5"/>
    <w:rsid w:val="00F36824"/>
    <w:rsid w:val="00F36B3C"/>
    <w:rsid w:val="00F3715A"/>
    <w:rsid w:val="00F37657"/>
    <w:rsid w:val="00F40DE1"/>
    <w:rsid w:val="00F41558"/>
    <w:rsid w:val="00F41721"/>
    <w:rsid w:val="00F41C16"/>
    <w:rsid w:val="00F43CC1"/>
    <w:rsid w:val="00F44BDA"/>
    <w:rsid w:val="00F45AFA"/>
    <w:rsid w:val="00F45F01"/>
    <w:rsid w:val="00F465FF"/>
    <w:rsid w:val="00F4780F"/>
    <w:rsid w:val="00F514FD"/>
    <w:rsid w:val="00F51EB4"/>
    <w:rsid w:val="00F53FA8"/>
    <w:rsid w:val="00F5445B"/>
    <w:rsid w:val="00F548A8"/>
    <w:rsid w:val="00F54B58"/>
    <w:rsid w:val="00F56A71"/>
    <w:rsid w:val="00F5759F"/>
    <w:rsid w:val="00F57BDF"/>
    <w:rsid w:val="00F60B1E"/>
    <w:rsid w:val="00F60EC9"/>
    <w:rsid w:val="00F6298B"/>
    <w:rsid w:val="00F62D6B"/>
    <w:rsid w:val="00F6310D"/>
    <w:rsid w:val="00F63855"/>
    <w:rsid w:val="00F64DE2"/>
    <w:rsid w:val="00F673B5"/>
    <w:rsid w:val="00F678FE"/>
    <w:rsid w:val="00F67E84"/>
    <w:rsid w:val="00F70496"/>
    <w:rsid w:val="00F71431"/>
    <w:rsid w:val="00F72C85"/>
    <w:rsid w:val="00F7355B"/>
    <w:rsid w:val="00F73590"/>
    <w:rsid w:val="00F74348"/>
    <w:rsid w:val="00F77848"/>
    <w:rsid w:val="00F80D45"/>
    <w:rsid w:val="00F80E5F"/>
    <w:rsid w:val="00F819E7"/>
    <w:rsid w:val="00F82A54"/>
    <w:rsid w:val="00F86316"/>
    <w:rsid w:val="00F9144C"/>
    <w:rsid w:val="00F93092"/>
    <w:rsid w:val="00F9331A"/>
    <w:rsid w:val="00F93896"/>
    <w:rsid w:val="00F94E41"/>
    <w:rsid w:val="00F95882"/>
    <w:rsid w:val="00F95902"/>
    <w:rsid w:val="00F96E6A"/>
    <w:rsid w:val="00F9711A"/>
    <w:rsid w:val="00F9725D"/>
    <w:rsid w:val="00F97963"/>
    <w:rsid w:val="00F97E16"/>
    <w:rsid w:val="00FA009E"/>
    <w:rsid w:val="00FA173B"/>
    <w:rsid w:val="00FA3F9C"/>
    <w:rsid w:val="00FA791C"/>
    <w:rsid w:val="00FB0683"/>
    <w:rsid w:val="00FB101B"/>
    <w:rsid w:val="00FB11ED"/>
    <w:rsid w:val="00FB1537"/>
    <w:rsid w:val="00FB3FD2"/>
    <w:rsid w:val="00FB4D74"/>
    <w:rsid w:val="00FB5C14"/>
    <w:rsid w:val="00FB5D6B"/>
    <w:rsid w:val="00FB61CC"/>
    <w:rsid w:val="00FB7378"/>
    <w:rsid w:val="00FC013A"/>
    <w:rsid w:val="00FC0AD6"/>
    <w:rsid w:val="00FC143F"/>
    <w:rsid w:val="00FC3427"/>
    <w:rsid w:val="00FC36A5"/>
    <w:rsid w:val="00FC4A19"/>
    <w:rsid w:val="00FC57BF"/>
    <w:rsid w:val="00FC5BEB"/>
    <w:rsid w:val="00FC7A1E"/>
    <w:rsid w:val="00FD14AE"/>
    <w:rsid w:val="00FD187F"/>
    <w:rsid w:val="00FD295C"/>
    <w:rsid w:val="00FD297C"/>
    <w:rsid w:val="00FD56C5"/>
    <w:rsid w:val="00FD7C44"/>
    <w:rsid w:val="00FE0D92"/>
    <w:rsid w:val="00FE130E"/>
    <w:rsid w:val="00FE1B66"/>
    <w:rsid w:val="00FE296B"/>
    <w:rsid w:val="00FE5D23"/>
    <w:rsid w:val="00FE6109"/>
    <w:rsid w:val="00FE64B8"/>
    <w:rsid w:val="00FE7A89"/>
    <w:rsid w:val="00FF41E5"/>
    <w:rsid w:val="00FF5EB6"/>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2"/>
    </o:shapelayout>
  </w:shapeDefaults>
  <w:decimalSymbol w:val="."/>
  <w:listSeparator w:val=","/>
  <w14:docId w14:val="39D39486"/>
  <w15:chartTrackingRefBased/>
  <w15:docId w15:val="{F5420592-AD1D-4884-9607-D3A228BF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FA8"/>
    <w:rPr>
      <w:sz w:val="24"/>
      <w:szCs w:val="24"/>
    </w:rPr>
  </w:style>
  <w:style w:type="paragraph" w:styleId="Heading1">
    <w:name w:val="heading 1"/>
    <w:basedOn w:val="Normal"/>
    <w:next w:val="Normal"/>
    <w:qFormat/>
    <w:rsid w:val="00B016C1"/>
    <w:pPr>
      <w:keepNext/>
      <w:widowControl w:val="0"/>
      <w:suppressAutoHyphens/>
      <w:autoSpaceDE w:val="0"/>
      <w:autoSpaceDN w:val="0"/>
      <w:adjustRightInd w:val="0"/>
      <w:spacing w:line="240" w:lineRule="atLeas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16C1"/>
    <w:pPr>
      <w:tabs>
        <w:tab w:val="center" w:pos="4320"/>
        <w:tab w:val="right" w:pos="8640"/>
      </w:tabs>
    </w:pPr>
  </w:style>
  <w:style w:type="paragraph" w:styleId="Footer">
    <w:name w:val="footer"/>
    <w:basedOn w:val="Normal"/>
    <w:link w:val="FooterChar"/>
    <w:uiPriority w:val="99"/>
    <w:rsid w:val="00B016C1"/>
    <w:pPr>
      <w:tabs>
        <w:tab w:val="center" w:pos="4320"/>
        <w:tab w:val="right" w:pos="8640"/>
      </w:tabs>
    </w:pPr>
  </w:style>
  <w:style w:type="paragraph" w:styleId="BalloonText">
    <w:name w:val="Balloon Text"/>
    <w:basedOn w:val="Normal"/>
    <w:semiHidden/>
    <w:rsid w:val="00E416BE"/>
    <w:rPr>
      <w:rFonts w:ascii="Tahoma" w:hAnsi="Tahoma" w:cs="Tahoma"/>
      <w:sz w:val="16"/>
      <w:szCs w:val="16"/>
    </w:rPr>
  </w:style>
  <w:style w:type="character" w:styleId="PageNumber">
    <w:name w:val="page number"/>
    <w:basedOn w:val="DefaultParagraphFont"/>
    <w:rsid w:val="00A71AA8"/>
  </w:style>
  <w:style w:type="paragraph" w:styleId="ListParagraph">
    <w:name w:val="List Paragraph"/>
    <w:basedOn w:val="Normal"/>
    <w:uiPriority w:val="34"/>
    <w:qFormat/>
    <w:rsid w:val="00C85485"/>
    <w:pPr>
      <w:ind w:left="720"/>
      <w:contextualSpacing/>
    </w:pPr>
  </w:style>
  <w:style w:type="paragraph" w:customStyle="1" w:styleId="Default">
    <w:name w:val="Default"/>
    <w:rsid w:val="00E86BFE"/>
    <w:pPr>
      <w:autoSpaceDE w:val="0"/>
      <w:autoSpaceDN w:val="0"/>
      <w:adjustRightInd w:val="0"/>
    </w:pPr>
    <w:rPr>
      <w:rFonts w:ascii="Verdana" w:eastAsiaTheme="minorHAnsi" w:hAnsi="Verdana" w:cs="Verdana"/>
      <w:color w:val="000000"/>
      <w:sz w:val="24"/>
      <w:szCs w:val="24"/>
    </w:rPr>
  </w:style>
  <w:style w:type="character" w:customStyle="1" w:styleId="FooterChar">
    <w:name w:val="Footer Char"/>
    <w:basedOn w:val="DefaultParagraphFont"/>
    <w:link w:val="Footer"/>
    <w:uiPriority w:val="99"/>
    <w:rsid w:val="00D93C63"/>
    <w:rPr>
      <w:sz w:val="24"/>
      <w:szCs w:val="24"/>
    </w:rPr>
  </w:style>
  <w:style w:type="paragraph" w:styleId="NoSpacing">
    <w:name w:val="No Spacing"/>
    <w:uiPriority w:val="1"/>
    <w:qFormat/>
    <w:rsid w:val="00AA029B"/>
    <w:rPr>
      <w:sz w:val="24"/>
      <w:szCs w:val="24"/>
    </w:rPr>
  </w:style>
  <w:style w:type="character" w:styleId="Hyperlink">
    <w:name w:val="Hyperlink"/>
    <w:basedOn w:val="DefaultParagraphFont"/>
    <w:rsid w:val="001A4634"/>
    <w:rPr>
      <w:color w:val="0563C1" w:themeColor="hyperlink"/>
      <w:u w:val="single"/>
    </w:rPr>
  </w:style>
  <w:style w:type="character" w:styleId="UnresolvedMention">
    <w:name w:val="Unresolved Mention"/>
    <w:basedOn w:val="DefaultParagraphFont"/>
    <w:uiPriority w:val="99"/>
    <w:semiHidden/>
    <w:unhideWhenUsed/>
    <w:rsid w:val="001A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23508">
      <w:bodyDiv w:val="1"/>
      <w:marLeft w:val="0"/>
      <w:marRight w:val="0"/>
      <w:marTop w:val="0"/>
      <w:marBottom w:val="0"/>
      <w:divBdr>
        <w:top w:val="none" w:sz="0" w:space="0" w:color="auto"/>
        <w:left w:val="none" w:sz="0" w:space="0" w:color="auto"/>
        <w:bottom w:val="none" w:sz="0" w:space="0" w:color="auto"/>
        <w:right w:val="none" w:sz="0" w:space="0" w:color="auto"/>
      </w:divBdr>
    </w:div>
    <w:div w:id="1027020840">
      <w:bodyDiv w:val="1"/>
      <w:marLeft w:val="0"/>
      <w:marRight w:val="0"/>
      <w:marTop w:val="0"/>
      <w:marBottom w:val="0"/>
      <w:divBdr>
        <w:top w:val="none" w:sz="0" w:space="0" w:color="auto"/>
        <w:left w:val="none" w:sz="0" w:space="0" w:color="auto"/>
        <w:bottom w:val="none" w:sz="0" w:space="0" w:color="auto"/>
        <w:right w:val="none" w:sz="0" w:space="0" w:color="auto"/>
      </w:divBdr>
    </w:div>
    <w:div w:id="18703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2.kda.ks.gov/gis/lin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2E2A6-E8A7-4365-8923-4D9B8C7A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1316</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Thank You for Not Talking during the meeting until recognized by the Mayor</vt:lpstr>
    </vt:vector>
  </TitlesOfParts>
  <Company>City of Lacygne</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Not Talking during the meeting until recognized by the Mayor</dc:title>
  <dc:subject/>
  <dc:creator>Gary Mahon</dc:creator>
  <cp:keywords/>
  <dc:description/>
  <cp:lastModifiedBy>City of LaCygne</cp:lastModifiedBy>
  <cp:revision>5</cp:revision>
  <cp:lastPrinted>2022-08-17T20:17:00Z</cp:lastPrinted>
  <dcterms:created xsi:type="dcterms:W3CDTF">2022-08-16T02:16:00Z</dcterms:created>
  <dcterms:modified xsi:type="dcterms:W3CDTF">2022-08-17T20:22:00Z</dcterms:modified>
</cp:coreProperties>
</file>